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075871">
        <w:trPr>
          <w:trHeight w:hRule="exact" w:val="2377"/>
          <w:jc w:val="center"/>
        </w:trPr>
        <w:tc>
          <w:tcPr>
            <w:tcW w:w="9228" w:type="dxa"/>
            <w:gridSpan w:val="4"/>
            <w:shd w:val="clear" w:color="auto" w:fill="auto"/>
          </w:tcPr>
          <w:p w:rsidR="00075871" w:rsidRDefault="009D0FFE">
            <w:pPr>
              <w:pStyle w:val="Iioaioo"/>
              <w:keepLines w:val="0"/>
              <w:widowControl w:val="0"/>
              <w:tabs>
                <w:tab w:val="left" w:pos="2977"/>
              </w:tabs>
              <w:spacing w:before="0" w:after="0"/>
              <w:rPr>
                <w:szCs w:val="28"/>
              </w:rPr>
            </w:pPr>
            <w:r>
              <w:rPr>
                <w:szCs w:val="28"/>
              </w:rPr>
              <w:t xml:space="preserve">АДМИНИСТРАЦИЯ </w:t>
            </w:r>
          </w:p>
          <w:p w:rsidR="00075871" w:rsidRDefault="009D0FFE">
            <w:pPr>
              <w:pStyle w:val="Iioaioo"/>
              <w:keepLines w:val="0"/>
              <w:widowControl w:val="0"/>
              <w:tabs>
                <w:tab w:val="left" w:pos="2977"/>
              </w:tabs>
              <w:spacing w:before="0" w:after="0"/>
              <w:rPr>
                <w:szCs w:val="28"/>
              </w:rPr>
            </w:pPr>
            <w:r>
              <w:rPr>
                <w:szCs w:val="28"/>
              </w:rPr>
              <w:t>МУРАШИНСКОГО МУНИЦИПАЛЬНОГО ОКРУГА</w:t>
            </w:r>
          </w:p>
          <w:p w:rsidR="00075871" w:rsidRDefault="009D0FFE">
            <w:pPr>
              <w:pStyle w:val="Iioaioo"/>
              <w:keepLines w:val="0"/>
              <w:widowControl w:val="0"/>
              <w:tabs>
                <w:tab w:val="left" w:pos="2977"/>
              </w:tabs>
              <w:spacing w:before="0" w:after="480"/>
              <w:rPr>
                <w:szCs w:val="28"/>
              </w:rPr>
            </w:pPr>
            <w:r>
              <w:rPr>
                <w:szCs w:val="28"/>
              </w:rPr>
              <w:t>КИРОВСКОЙ ОБЛАСТИ</w:t>
            </w:r>
          </w:p>
          <w:p w:rsidR="00075871" w:rsidRDefault="009D0FFE">
            <w:pPr>
              <w:pStyle w:val="17"/>
              <w:widowControl w:val="0"/>
              <w:tabs>
                <w:tab w:val="left" w:pos="2765"/>
              </w:tabs>
              <w:spacing w:after="360"/>
              <w:ind w:right="0"/>
              <w:rPr>
                <w:sz w:val="32"/>
                <w:szCs w:val="32"/>
                <w:lang w:val="ru-RU" w:eastAsia="ru-RU"/>
              </w:rPr>
            </w:pPr>
            <w:r>
              <w:rPr>
                <w:sz w:val="32"/>
                <w:szCs w:val="32"/>
                <w:lang w:val="ru-RU" w:eastAsia="ru-RU"/>
              </w:rPr>
              <w:t>ПОСТАНОВЛЕНИЕ</w:t>
            </w:r>
          </w:p>
          <w:p w:rsidR="00075871" w:rsidRDefault="00075871">
            <w:pPr>
              <w:pStyle w:val="aff"/>
              <w:widowControl w:val="0"/>
              <w:spacing w:before="0" w:after="480"/>
              <w:rPr>
                <w:szCs w:val="32"/>
              </w:rPr>
            </w:pPr>
          </w:p>
          <w:p w:rsidR="00075871" w:rsidRDefault="00075871">
            <w:pPr>
              <w:pStyle w:val="aff"/>
              <w:widowControl w:val="0"/>
              <w:spacing w:before="0" w:after="480"/>
              <w:rPr>
                <w:szCs w:val="32"/>
              </w:rPr>
            </w:pPr>
          </w:p>
          <w:p w:rsidR="00075871" w:rsidRDefault="009D0FFE">
            <w:pPr>
              <w:widowControl w:val="0"/>
              <w:tabs>
                <w:tab w:val="left" w:pos="2160"/>
              </w:tabs>
            </w:pPr>
            <w:r>
              <w:tab/>
            </w:r>
          </w:p>
        </w:tc>
      </w:tr>
      <w:tr w:rsidR="00075871">
        <w:trPr>
          <w:jc w:val="center"/>
        </w:trPr>
        <w:tc>
          <w:tcPr>
            <w:tcW w:w="2133" w:type="dxa"/>
            <w:tcBorders>
              <w:bottom w:val="single" w:sz="4" w:space="0" w:color="000000"/>
            </w:tcBorders>
            <w:shd w:val="clear" w:color="auto" w:fill="auto"/>
          </w:tcPr>
          <w:p w:rsidR="00075871" w:rsidRDefault="009C749D">
            <w:pPr>
              <w:widowControl w:val="0"/>
              <w:snapToGrid w:val="0"/>
            </w:pPr>
            <w:r>
              <w:t>24.03.2023</w:t>
            </w:r>
          </w:p>
        </w:tc>
        <w:tc>
          <w:tcPr>
            <w:tcW w:w="2711" w:type="dxa"/>
            <w:shd w:val="clear" w:color="auto" w:fill="auto"/>
          </w:tcPr>
          <w:p w:rsidR="00075871" w:rsidRDefault="00075871">
            <w:pPr>
              <w:widowControl w:val="0"/>
              <w:snapToGrid w:val="0"/>
              <w:jc w:val="center"/>
              <w:rPr>
                <w:szCs w:val="28"/>
              </w:rPr>
            </w:pPr>
          </w:p>
        </w:tc>
        <w:tc>
          <w:tcPr>
            <w:tcW w:w="2348" w:type="dxa"/>
            <w:shd w:val="clear" w:color="auto" w:fill="auto"/>
          </w:tcPr>
          <w:p w:rsidR="00075871" w:rsidRDefault="009D0FFE">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075871" w:rsidRPr="009C749D" w:rsidRDefault="009C749D">
            <w:pPr>
              <w:widowControl w:val="0"/>
              <w:snapToGrid w:val="0"/>
              <w:rPr>
                <w:szCs w:val="28"/>
              </w:rPr>
            </w:pPr>
            <w:r w:rsidRPr="009C749D">
              <w:rPr>
                <w:szCs w:val="28"/>
              </w:rPr>
              <w:t>145</w:t>
            </w:r>
          </w:p>
        </w:tc>
      </w:tr>
      <w:tr w:rsidR="00075871">
        <w:trPr>
          <w:jc w:val="center"/>
        </w:trPr>
        <w:tc>
          <w:tcPr>
            <w:tcW w:w="9228" w:type="dxa"/>
            <w:gridSpan w:val="4"/>
            <w:shd w:val="clear" w:color="auto" w:fill="auto"/>
          </w:tcPr>
          <w:p w:rsidR="00075871" w:rsidRDefault="009D0FFE">
            <w:pPr>
              <w:widowControl w:val="0"/>
              <w:tabs>
                <w:tab w:val="left" w:pos="2765"/>
              </w:tabs>
              <w:snapToGrid w:val="0"/>
              <w:jc w:val="center"/>
              <w:rPr>
                <w:szCs w:val="28"/>
              </w:rPr>
            </w:pPr>
            <w:r>
              <w:rPr>
                <w:szCs w:val="28"/>
              </w:rPr>
              <w:t xml:space="preserve">г. Мураши </w:t>
            </w:r>
          </w:p>
        </w:tc>
      </w:tr>
    </w:tbl>
    <w:p w:rsidR="00075871" w:rsidRDefault="00075871">
      <w:pPr>
        <w:spacing w:after="200" w:line="360" w:lineRule="auto"/>
        <w:ind w:firstLine="709"/>
        <w:contextualSpacing/>
        <w:jc w:val="both"/>
        <w:rPr>
          <w:rFonts w:eastAsiaTheme="minorHAnsi"/>
          <w:szCs w:val="28"/>
          <w:lang w:eastAsia="en-US"/>
        </w:rPr>
      </w:pPr>
    </w:p>
    <w:p w:rsidR="00075871" w:rsidRDefault="00BF48B3" w:rsidP="00261D64">
      <w:pPr>
        <w:ind w:firstLine="720"/>
        <w:jc w:val="center"/>
        <w:rPr>
          <w:rFonts w:eastAsiaTheme="minorHAnsi"/>
          <w:b/>
          <w:szCs w:val="28"/>
          <w:lang w:eastAsia="en-US"/>
        </w:rPr>
      </w:pPr>
      <w:r w:rsidRPr="00BF48B3">
        <w:rPr>
          <w:rFonts w:eastAsiaTheme="minorHAnsi"/>
          <w:b/>
          <w:szCs w:val="28"/>
          <w:lang w:eastAsia="en-US"/>
        </w:rPr>
        <w:t xml:space="preserve">Об утверждении Положения о Молодёжном совете при главе Мурашинского муниципального </w:t>
      </w:r>
      <w:r>
        <w:rPr>
          <w:rFonts w:eastAsiaTheme="minorHAnsi"/>
          <w:b/>
          <w:szCs w:val="28"/>
          <w:lang w:eastAsia="en-US"/>
        </w:rPr>
        <w:t>округа</w:t>
      </w:r>
    </w:p>
    <w:p w:rsidR="00BF48B3" w:rsidRPr="00BF48B3" w:rsidRDefault="00BF48B3" w:rsidP="00BF48B3">
      <w:pPr>
        <w:spacing w:line="276" w:lineRule="auto"/>
        <w:ind w:firstLine="720"/>
        <w:jc w:val="center"/>
        <w:rPr>
          <w:rFonts w:eastAsiaTheme="minorHAnsi"/>
          <w:b/>
          <w:szCs w:val="28"/>
          <w:lang w:eastAsia="en-US"/>
        </w:rPr>
      </w:pPr>
    </w:p>
    <w:p w:rsidR="000015CB" w:rsidRDefault="00BF48B3" w:rsidP="000015CB">
      <w:pPr>
        <w:pStyle w:val="ConsPlusNormal"/>
        <w:spacing w:line="360" w:lineRule="auto"/>
        <w:ind w:firstLine="708"/>
        <w:jc w:val="both"/>
        <w:rPr>
          <w:rFonts w:ascii="Times New Roman" w:eastAsiaTheme="minorHAnsi" w:hAnsi="Times New Roman" w:cs="Times New Roman"/>
          <w:sz w:val="28"/>
          <w:szCs w:val="28"/>
        </w:rPr>
      </w:pPr>
      <w:r w:rsidRPr="000015CB">
        <w:rPr>
          <w:rFonts w:ascii="Times New Roman" w:eastAsiaTheme="minorHAnsi" w:hAnsi="Times New Roman" w:cs="Times New Roman"/>
          <w:sz w:val="28"/>
          <w:szCs w:val="28"/>
        </w:rPr>
        <w:t>В соответствии с Федеральным Законом № 131 – ФЗ «Об общих принципах организации местного самоуправления в Российской Федерации</w:t>
      </w:r>
      <w:r w:rsidR="000015CB">
        <w:rPr>
          <w:rFonts w:ascii="Times New Roman" w:eastAsiaTheme="minorHAnsi" w:hAnsi="Times New Roman" w:cs="Times New Roman"/>
          <w:sz w:val="28"/>
          <w:szCs w:val="28"/>
        </w:rPr>
        <w:t xml:space="preserve">», </w:t>
      </w:r>
      <w:r w:rsidRPr="000015CB">
        <w:rPr>
          <w:rFonts w:ascii="Times New Roman" w:eastAsiaTheme="minorHAnsi" w:hAnsi="Times New Roman" w:cs="Times New Roman"/>
          <w:sz w:val="28"/>
          <w:szCs w:val="28"/>
        </w:rPr>
        <w:t>в целях развития молодёжной политики в муниципальном округе, администрация</w:t>
      </w:r>
      <w:r w:rsidR="00FA02D1" w:rsidRPr="000015CB">
        <w:rPr>
          <w:rFonts w:ascii="Times New Roman" w:eastAsiaTheme="minorHAnsi" w:hAnsi="Times New Roman" w:cs="Times New Roman"/>
          <w:sz w:val="28"/>
          <w:szCs w:val="28"/>
        </w:rPr>
        <w:t xml:space="preserve"> Мурашинского муниципального округа ПОСТАНОВЛЯЕТ: </w:t>
      </w:r>
    </w:p>
    <w:p w:rsidR="000015CB" w:rsidRPr="000015CB" w:rsidRDefault="00FA02D1" w:rsidP="000015CB">
      <w:pPr>
        <w:pStyle w:val="ConsPlusNormal"/>
        <w:spacing w:line="360" w:lineRule="auto"/>
        <w:ind w:firstLine="708"/>
        <w:jc w:val="both"/>
        <w:rPr>
          <w:rFonts w:ascii="Times New Roman" w:eastAsiaTheme="minorHAnsi" w:hAnsi="Times New Roman" w:cs="Times New Roman"/>
          <w:sz w:val="28"/>
          <w:szCs w:val="28"/>
        </w:rPr>
      </w:pPr>
      <w:r w:rsidRPr="000015CB">
        <w:rPr>
          <w:rFonts w:ascii="Times New Roman" w:eastAsiaTheme="minorHAnsi" w:hAnsi="Times New Roman" w:cs="Times New Roman"/>
          <w:sz w:val="28"/>
          <w:szCs w:val="28"/>
        </w:rPr>
        <w:t xml:space="preserve">1. Утвердить Положение о Молодёжном совете при главе Мурашинского муниципального округа </w:t>
      </w:r>
      <w:r w:rsidR="00A47205">
        <w:rPr>
          <w:rFonts w:ascii="Times New Roman" w:eastAsiaTheme="minorHAnsi" w:hAnsi="Times New Roman" w:cs="Times New Roman"/>
          <w:sz w:val="28"/>
          <w:szCs w:val="28"/>
        </w:rPr>
        <w:t>согласно п</w:t>
      </w:r>
      <w:r w:rsidR="000015CB" w:rsidRPr="000015CB">
        <w:rPr>
          <w:rFonts w:ascii="Times New Roman" w:eastAsiaTheme="minorHAnsi" w:hAnsi="Times New Roman" w:cs="Times New Roman"/>
          <w:sz w:val="28"/>
          <w:szCs w:val="28"/>
        </w:rPr>
        <w:t>риложени</w:t>
      </w:r>
      <w:r w:rsidR="00A47205">
        <w:rPr>
          <w:rFonts w:ascii="Times New Roman" w:eastAsiaTheme="minorHAnsi" w:hAnsi="Times New Roman" w:cs="Times New Roman"/>
          <w:sz w:val="28"/>
          <w:szCs w:val="28"/>
        </w:rPr>
        <w:t>ю</w:t>
      </w:r>
      <w:r w:rsidR="000015CB" w:rsidRPr="000015CB">
        <w:rPr>
          <w:rFonts w:ascii="Times New Roman" w:eastAsiaTheme="minorHAnsi" w:hAnsi="Times New Roman" w:cs="Times New Roman"/>
          <w:sz w:val="28"/>
          <w:szCs w:val="28"/>
        </w:rPr>
        <w:t xml:space="preserve"> 1.</w:t>
      </w:r>
    </w:p>
    <w:p w:rsidR="000015CB" w:rsidRPr="00DC28B8" w:rsidRDefault="000015CB" w:rsidP="00DC28B8">
      <w:pPr>
        <w:pStyle w:val="ConsPlusNormal"/>
        <w:spacing w:line="360" w:lineRule="auto"/>
        <w:ind w:firstLine="708"/>
        <w:jc w:val="both"/>
        <w:rPr>
          <w:rFonts w:ascii="Times New Roman" w:eastAsiaTheme="minorHAnsi" w:hAnsi="Times New Roman" w:cs="Times New Roman"/>
          <w:sz w:val="28"/>
          <w:szCs w:val="28"/>
        </w:rPr>
      </w:pPr>
      <w:r w:rsidRPr="00DC28B8">
        <w:rPr>
          <w:rFonts w:ascii="Times New Roman" w:eastAsiaTheme="minorHAnsi" w:hAnsi="Times New Roman" w:cs="Times New Roman"/>
          <w:sz w:val="28"/>
          <w:szCs w:val="28"/>
        </w:rPr>
        <w:t xml:space="preserve">2. Утвердить состав экспертной комиссии по принятию решения о включении в состав Молодёжного совета при главе </w:t>
      </w:r>
      <w:r w:rsidR="00DC28B8" w:rsidRPr="00DC28B8">
        <w:rPr>
          <w:rFonts w:ascii="Times New Roman" w:eastAsiaTheme="minorHAnsi" w:hAnsi="Times New Roman" w:cs="Times New Roman"/>
          <w:sz w:val="28"/>
          <w:szCs w:val="28"/>
        </w:rPr>
        <w:t xml:space="preserve">Мурашинского муниципального округа </w:t>
      </w:r>
      <w:r w:rsidR="00A47205">
        <w:rPr>
          <w:rFonts w:ascii="Times New Roman" w:eastAsiaTheme="minorHAnsi" w:hAnsi="Times New Roman" w:cs="Times New Roman"/>
          <w:sz w:val="28"/>
          <w:szCs w:val="28"/>
        </w:rPr>
        <w:t>согласно</w:t>
      </w:r>
      <w:r w:rsidR="00DC28B8" w:rsidRPr="00DC28B8">
        <w:rPr>
          <w:rFonts w:ascii="Times New Roman" w:eastAsiaTheme="minorHAnsi" w:hAnsi="Times New Roman" w:cs="Times New Roman"/>
          <w:sz w:val="28"/>
          <w:szCs w:val="28"/>
        </w:rPr>
        <w:t xml:space="preserve"> </w:t>
      </w:r>
      <w:r w:rsidR="00A47205">
        <w:rPr>
          <w:rFonts w:ascii="Times New Roman" w:eastAsiaTheme="minorHAnsi" w:hAnsi="Times New Roman" w:cs="Times New Roman"/>
          <w:sz w:val="28"/>
          <w:szCs w:val="28"/>
        </w:rPr>
        <w:t>п</w:t>
      </w:r>
      <w:r w:rsidR="00DC28B8" w:rsidRPr="00DC28B8">
        <w:rPr>
          <w:rFonts w:ascii="Times New Roman" w:eastAsiaTheme="minorHAnsi" w:hAnsi="Times New Roman" w:cs="Times New Roman"/>
          <w:sz w:val="28"/>
          <w:szCs w:val="28"/>
        </w:rPr>
        <w:t>риложени</w:t>
      </w:r>
      <w:r w:rsidR="00A47205">
        <w:rPr>
          <w:rFonts w:ascii="Times New Roman" w:eastAsiaTheme="minorHAnsi" w:hAnsi="Times New Roman" w:cs="Times New Roman"/>
          <w:sz w:val="28"/>
          <w:szCs w:val="28"/>
        </w:rPr>
        <w:t>ю</w:t>
      </w:r>
      <w:r w:rsidR="00DC28B8" w:rsidRPr="00DC28B8">
        <w:rPr>
          <w:rFonts w:ascii="Times New Roman" w:eastAsiaTheme="minorHAnsi" w:hAnsi="Times New Roman" w:cs="Times New Roman"/>
          <w:sz w:val="28"/>
          <w:szCs w:val="28"/>
        </w:rPr>
        <w:t xml:space="preserve"> 2. </w:t>
      </w:r>
    </w:p>
    <w:p w:rsidR="00DC28B8" w:rsidRDefault="00DC28B8" w:rsidP="00DC28B8">
      <w:pPr>
        <w:pStyle w:val="ConsPlusNormal"/>
        <w:spacing w:line="360" w:lineRule="auto"/>
        <w:ind w:firstLine="708"/>
        <w:jc w:val="both"/>
        <w:rPr>
          <w:rFonts w:ascii="Times New Roman" w:eastAsiaTheme="minorHAnsi" w:hAnsi="Times New Roman" w:cs="Times New Roman"/>
          <w:sz w:val="28"/>
          <w:szCs w:val="28"/>
        </w:rPr>
      </w:pPr>
      <w:r w:rsidRPr="00DC28B8">
        <w:rPr>
          <w:rFonts w:ascii="Times New Roman" w:eastAsiaTheme="minorHAnsi" w:hAnsi="Times New Roman" w:cs="Times New Roman"/>
          <w:sz w:val="28"/>
          <w:szCs w:val="28"/>
        </w:rPr>
        <w:t>3. Контроль за выполнением настоящего постановления возложить на заместителя главы администрации Мур</w:t>
      </w:r>
      <w:r>
        <w:rPr>
          <w:rFonts w:ascii="Times New Roman" w:eastAsiaTheme="minorHAnsi" w:hAnsi="Times New Roman" w:cs="Times New Roman"/>
          <w:sz w:val="28"/>
          <w:szCs w:val="28"/>
        </w:rPr>
        <w:t>ашинского муниципального округа, заведующего отделом социальной политики.</w:t>
      </w:r>
    </w:p>
    <w:p w:rsidR="00DC28B8" w:rsidRDefault="00DC28B8" w:rsidP="00DC28B8">
      <w:pPr>
        <w:pStyle w:val="ConsPlusNormal"/>
        <w:spacing w:line="360" w:lineRule="auto"/>
        <w:ind w:firstLine="708"/>
        <w:jc w:val="both"/>
        <w:rPr>
          <w:rFonts w:ascii="Times New Roman" w:eastAsiaTheme="minorHAnsi" w:hAnsi="Times New Roman" w:cs="Times New Roman"/>
          <w:sz w:val="28"/>
          <w:szCs w:val="28"/>
        </w:rPr>
      </w:pPr>
    </w:p>
    <w:p w:rsidR="00DC28B8" w:rsidRPr="00DC28B8" w:rsidRDefault="00DC28B8" w:rsidP="00DC28B8">
      <w:pPr>
        <w:pStyle w:val="ConsPlusNormal"/>
        <w:spacing w:line="360" w:lineRule="auto"/>
        <w:ind w:firstLine="708"/>
        <w:jc w:val="both"/>
        <w:rPr>
          <w:rFonts w:ascii="Times New Roman" w:eastAsiaTheme="minorHAnsi" w:hAnsi="Times New Roman" w:cs="Times New Roman"/>
          <w:sz w:val="28"/>
          <w:szCs w:val="28"/>
        </w:rPr>
      </w:pPr>
    </w:p>
    <w:p w:rsidR="00075871" w:rsidRDefault="009D0FFE">
      <w:pPr>
        <w:pStyle w:val="aff0"/>
        <w:snapToGrid w:val="0"/>
        <w:rPr>
          <w:szCs w:val="28"/>
        </w:rPr>
      </w:pPr>
      <w:r>
        <w:rPr>
          <w:szCs w:val="28"/>
        </w:rPr>
        <w:t xml:space="preserve">Глава Мурашинского </w:t>
      </w:r>
    </w:p>
    <w:p w:rsidR="00075871" w:rsidRDefault="009D0FFE">
      <w:pPr>
        <w:pStyle w:val="aff0"/>
        <w:snapToGrid w:val="0"/>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p>
    <w:p w:rsidR="00075871" w:rsidRDefault="009D0FFE">
      <w:pPr>
        <w:pStyle w:val="aff0"/>
        <w:rPr>
          <w:szCs w:val="28"/>
        </w:rPr>
      </w:pPr>
      <w:r>
        <w:rPr>
          <w:szCs w:val="28"/>
        </w:rPr>
        <w:t>_________________________________________________________________</w:t>
      </w:r>
    </w:p>
    <w:p w:rsidR="00075871" w:rsidRDefault="00075871">
      <w:pPr>
        <w:jc w:val="both"/>
        <w:rPr>
          <w:sz w:val="48"/>
          <w:szCs w:val="48"/>
        </w:rPr>
      </w:pPr>
    </w:p>
    <w:p w:rsidR="00EF6F33" w:rsidRDefault="00EF6F33">
      <w:pPr>
        <w:rPr>
          <w:lang w:eastAsia="x-none"/>
        </w:rPr>
      </w:pPr>
    </w:p>
    <w:p w:rsidR="00A47205" w:rsidRDefault="00A47205">
      <w:pPr>
        <w:rPr>
          <w:lang w:eastAsia="x-none"/>
        </w:rPr>
        <w:sectPr w:rsidR="00A47205">
          <w:headerReference w:type="default" r:id="rId8"/>
          <w:footerReference w:type="default" r:id="rId9"/>
          <w:pgSz w:w="11906" w:h="16838"/>
          <w:pgMar w:top="1134" w:right="851" w:bottom="1134" w:left="1701" w:header="709" w:footer="709" w:gutter="0"/>
          <w:cols w:space="720"/>
          <w:formProt w:val="0"/>
          <w:docGrid w:linePitch="381"/>
        </w:sectPr>
      </w:pPr>
    </w:p>
    <w:p w:rsidR="00EF6F33" w:rsidRDefault="00A47205" w:rsidP="00A47205">
      <w:pPr>
        <w:ind w:left="5103"/>
        <w:rPr>
          <w:lang w:eastAsia="x-none"/>
        </w:rPr>
      </w:pPr>
      <w:r>
        <w:rPr>
          <w:lang w:eastAsia="x-none"/>
        </w:rPr>
        <w:lastRenderedPageBreak/>
        <w:t>Приложение 1</w:t>
      </w:r>
    </w:p>
    <w:p w:rsidR="00A47205" w:rsidRDefault="00A47205" w:rsidP="00A47205">
      <w:pPr>
        <w:ind w:left="5103"/>
        <w:rPr>
          <w:lang w:eastAsia="x-none"/>
        </w:rPr>
      </w:pPr>
    </w:p>
    <w:p w:rsidR="00EF6F33" w:rsidRDefault="00A47205" w:rsidP="00A47205">
      <w:pPr>
        <w:ind w:left="5103"/>
        <w:rPr>
          <w:lang w:eastAsia="x-none"/>
        </w:rPr>
      </w:pPr>
      <w:r>
        <w:rPr>
          <w:lang w:eastAsia="x-none"/>
        </w:rPr>
        <w:t>УТВЕРЖДЕНО</w:t>
      </w:r>
    </w:p>
    <w:p w:rsidR="00A47205" w:rsidRDefault="00A47205" w:rsidP="00A47205">
      <w:pPr>
        <w:ind w:left="5103"/>
        <w:rPr>
          <w:lang w:eastAsia="x-none"/>
        </w:rPr>
      </w:pPr>
      <w:r>
        <w:rPr>
          <w:lang w:eastAsia="x-none"/>
        </w:rPr>
        <w:t>постановлением администрации</w:t>
      </w:r>
    </w:p>
    <w:p w:rsidR="00A47205" w:rsidRDefault="00A47205" w:rsidP="00A47205">
      <w:pPr>
        <w:ind w:left="5103"/>
        <w:rPr>
          <w:lang w:eastAsia="x-none"/>
        </w:rPr>
      </w:pPr>
      <w:r>
        <w:rPr>
          <w:lang w:eastAsia="x-none"/>
        </w:rPr>
        <w:t xml:space="preserve">Мурашинского муниципального </w:t>
      </w:r>
    </w:p>
    <w:p w:rsidR="00A47205" w:rsidRDefault="00A47205" w:rsidP="00A47205">
      <w:pPr>
        <w:ind w:left="5103"/>
        <w:rPr>
          <w:lang w:eastAsia="x-none"/>
        </w:rPr>
      </w:pPr>
      <w:r>
        <w:rPr>
          <w:lang w:eastAsia="x-none"/>
        </w:rPr>
        <w:t xml:space="preserve">округа от </w:t>
      </w:r>
      <w:r w:rsidR="006B0B5B">
        <w:rPr>
          <w:lang w:eastAsia="x-none"/>
        </w:rPr>
        <w:t xml:space="preserve">24.03.2023 </w:t>
      </w:r>
      <w:r>
        <w:rPr>
          <w:lang w:eastAsia="x-none"/>
        </w:rPr>
        <w:t xml:space="preserve">№ </w:t>
      </w:r>
      <w:r w:rsidR="006B0B5B">
        <w:rPr>
          <w:lang w:eastAsia="x-none"/>
        </w:rPr>
        <w:t>145</w:t>
      </w:r>
    </w:p>
    <w:p w:rsidR="00EF6F33" w:rsidRPr="00A47205" w:rsidRDefault="00EF6F33">
      <w:pPr>
        <w:rPr>
          <w:sz w:val="72"/>
          <w:szCs w:val="72"/>
          <w:lang w:eastAsia="x-none"/>
        </w:rPr>
      </w:pPr>
    </w:p>
    <w:p w:rsidR="00EF6F33" w:rsidRDefault="00EF6F33" w:rsidP="00EF6F33">
      <w:pPr>
        <w:pStyle w:val="ConsPlusTitle"/>
        <w:jc w:val="center"/>
        <w:rPr>
          <w:sz w:val="28"/>
          <w:szCs w:val="28"/>
        </w:rPr>
      </w:pPr>
      <w:r>
        <w:rPr>
          <w:sz w:val="28"/>
          <w:szCs w:val="28"/>
        </w:rPr>
        <w:t>ПОЛОЖЕНИЕ</w:t>
      </w:r>
    </w:p>
    <w:p w:rsidR="00EF6F33" w:rsidRDefault="00A47205" w:rsidP="00EF6F33">
      <w:pPr>
        <w:pStyle w:val="ConsPlusTitle"/>
        <w:jc w:val="center"/>
        <w:rPr>
          <w:sz w:val="28"/>
          <w:szCs w:val="28"/>
        </w:rPr>
      </w:pPr>
      <w:r>
        <w:rPr>
          <w:sz w:val="28"/>
          <w:szCs w:val="28"/>
        </w:rPr>
        <w:t>о молодежном совете при главе</w:t>
      </w:r>
    </w:p>
    <w:p w:rsidR="00EF6F33" w:rsidRPr="0057500B" w:rsidRDefault="00EF6F33" w:rsidP="00EF6F33">
      <w:pPr>
        <w:pStyle w:val="ConsPlusTitle"/>
        <w:jc w:val="center"/>
        <w:rPr>
          <w:sz w:val="28"/>
          <w:szCs w:val="28"/>
        </w:rPr>
      </w:pPr>
      <w:r w:rsidRPr="0057500B">
        <w:rPr>
          <w:sz w:val="28"/>
          <w:szCs w:val="28"/>
        </w:rPr>
        <w:t>Мурашинского муниципального округа</w:t>
      </w:r>
    </w:p>
    <w:p w:rsidR="00EF6F33" w:rsidRDefault="00EF6F33" w:rsidP="00EF6F33">
      <w:pPr>
        <w:pStyle w:val="ConsPlusTitle"/>
        <w:jc w:val="center"/>
        <w:rPr>
          <w:sz w:val="28"/>
          <w:szCs w:val="28"/>
        </w:rPr>
      </w:pPr>
    </w:p>
    <w:p w:rsidR="00EF6F33" w:rsidRDefault="00EF6F33" w:rsidP="00A47205">
      <w:pPr>
        <w:pStyle w:val="ConsPlusTitle"/>
        <w:spacing w:line="360" w:lineRule="auto"/>
        <w:ind w:firstLine="709"/>
        <w:jc w:val="center"/>
        <w:rPr>
          <w:sz w:val="28"/>
          <w:szCs w:val="28"/>
        </w:rPr>
      </w:pPr>
      <w:r>
        <w:rPr>
          <w:sz w:val="28"/>
          <w:szCs w:val="28"/>
        </w:rPr>
        <w:t xml:space="preserve">Раздел </w:t>
      </w:r>
      <w:r>
        <w:rPr>
          <w:sz w:val="28"/>
          <w:szCs w:val="28"/>
          <w:lang w:val="en-US"/>
        </w:rPr>
        <w:t>I</w:t>
      </w:r>
      <w:r>
        <w:rPr>
          <w:sz w:val="28"/>
          <w:szCs w:val="28"/>
        </w:rPr>
        <w:t>. Общие положения</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1.1. Молодежный совет при главе Мурашинского муниципального округа является консультативно-совещательным органом, обеспечивающим взаимодействие молодежи с органами местного самоуправления в целях реализации прав, законных интересов и инициатив молодых граждан (далее — Молодежный совет).</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1.2. Молодежный совет создан в соответствии с пунктом 3 статьи 8 Закона Кировской области от 03.03.2022 № 46-З</w:t>
      </w:r>
      <w:r>
        <w:rPr>
          <w:rFonts w:ascii="Times New Roman" w:hAnsi="Times New Roman" w:cs="Times New Roman"/>
          <w:color w:val="000000"/>
          <w:sz w:val="28"/>
          <w:szCs w:val="28"/>
        </w:rPr>
        <w:t>О «О молодежной политике         в Кировской области»</w:t>
      </w:r>
      <w:r>
        <w:rPr>
          <w:rFonts w:ascii="Times New Roman" w:hAnsi="Times New Roman" w:cs="Times New Roman"/>
          <w:sz w:val="28"/>
          <w:szCs w:val="28"/>
        </w:rPr>
        <w:t xml:space="preserve"> в целях коллегиального рассмотрения и принятия решений по актуальным вопросам реализации молодежной политики на территории муниципального округа.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 xml:space="preserve">1.3. Молодежный совет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Федеральным законом от 30.12.2020 № 489-ФЗ «О молодежной политике в Российской Федерации», Законом Кировской области от 03.03.2022 № 46-ЗО </w:t>
      </w:r>
      <w:r>
        <w:rPr>
          <w:rFonts w:ascii="Times New Roman" w:hAnsi="Times New Roman" w:cs="Times New Roman"/>
          <w:color w:val="000000"/>
          <w:sz w:val="28"/>
          <w:szCs w:val="28"/>
        </w:rPr>
        <w:t>«О молодежной политике в Кировской области», постановлениями и распоряжениями Правительства Кировской области, Уставом</w:t>
      </w:r>
      <w:r w:rsidRPr="0057500B">
        <w:t xml:space="preserve"> </w:t>
      </w:r>
      <w:r w:rsidRPr="0057500B">
        <w:rPr>
          <w:rFonts w:ascii="Times New Roman" w:hAnsi="Times New Roman" w:cs="Times New Roman"/>
          <w:color w:val="000000"/>
          <w:sz w:val="28"/>
          <w:szCs w:val="28"/>
        </w:rPr>
        <w:t>Мурашинского муниципального округа</w:t>
      </w:r>
      <w:r>
        <w:rPr>
          <w:rFonts w:ascii="Times New Roman" w:hAnsi="Times New Roman" w:cs="Times New Roman"/>
          <w:color w:val="000000"/>
          <w:sz w:val="28"/>
          <w:szCs w:val="28"/>
        </w:rPr>
        <w:t xml:space="preserve">, нормативными и правовыми актами органов местного самоуправления </w:t>
      </w:r>
      <w:r w:rsidRPr="0057500B">
        <w:rPr>
          <w:rFonts w:ascii="Times New Roman" w:hAnsi="Times New Roman" w:cs="Times New Roman"/>
          <w:color w:val="000000"/>
          <w:sz w:val="28"/>
          <w:szCs w:val="28"/>
        </w:rPr>
        <w:t>Мурашинского муниципального округа</w:t>
      </w:r>
      <w:r>
        <w:rPr>
          <w:rFonts w:ascii="Times New Roman" w:hAnsi="Times New Roman" w:cs="Times New Roman"/>
          <w:color w:val="000000"/>
          <w:sz w:val="28"/>
          <w:szCs w:val="28"/>
        </w:rPr>
        <w:t>,</w:t>
      </w:r>
      <w:r>
        <w:rPr>
          <w:rFonts w:ascii="Times New Roman" w:hAnsi="Times New Roman" w:cs="Times New Roman"/>
          <w:sz w:val="28"/>
          <w:szCs w:val="28"/>
        </w:rPr>
        <w:t xml:space="preserve"> настоящим Положением                            и иными нормативными правовыми актами.</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lastRenderedPageBreak/>
        <w:t>1.4. Молодежный совет формируется на основе добровольного участия молодежи, молодых специалистов, представителей молодежных общественных организаций и объединений, некоммерческих организаций</w:t>
      </w:r>
      <w:r>
        <w:rPr>
          <w:rFonts w:ascii="Times New Roman" w:hAnsi="Times New Roman" w:cs="Times New Roman"/>
          <w:sz w:val="28"/>
          <w:szCs w:val="28"/>
          <w:shd w:val="clear" w:color="auto" w:fill="FFFFFF"/>
        </w:rPr>
        <w:t xml:space="preserve">                      и подведомственных организаций</w:t>
      </w:r>
      <w:r>
        <w:rPr>
          <w:rFonts w:ascii="Times New Roman" w:hAnsi="Times New Roman" w:cs="Times New Roman"/>
          <w:sz w:val="28"/>
          <w:szCs w:val="28"/>
        </w:rPr>
        <w:t xml:space="preserve"> в возрасте от 14 до 35 лет включительно.</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1.5. Деятельность Молодежного совета основывается на принципах коллегиальности, гласности, независимости и равенства его членов.</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1.6. Состав Молодежного совета и сроки его полномочий утверждаются распоряжением главы муниципального округа по итогам решения экспертного совета в соответствии с пунктами 3.9 и 3.10 настоящего Положения.</w:t>
      </w:r>
    </w:p>
    <w:p w:rsidR="00EF6F33" w:rsidRDefault="00EF6F33" w:rsidP="00A47205">
      <w:pPr>
        <w:pStyle w:val="ConsPlusNormal"/>
        <w:spacing w:line="360" w:lineRule="auto"/>
        <w:ind w:firstLine="709"/>
        <w:jc w:val="both"/>
      </w:pPr>
      <w:r>
        <w:rPr>
          <w:rFonts w:ascii="Times New Roman" w:hAnsi="Times New Roman" w:cs="Times New Roman"/>
          <w:sz w:val="28"/>
          <w:szCs w:val="28"/>
        </w:rPr>
        <w:t>1.7. При осуществлении своей деятельности Молодежный совет взаимодействует с главой, органами местного самоуправления, общественными организациями и объединениями, и иными организациями, участвующими в реализации молодежной политики на территории муниципального образования.</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 xml:space="preserve">1.8. Деятельность Молодежного совета курирует заместитель главы </w:t>
      </w:r>
      <w:r w:rsidRPr="0057500B">
        <w:rPr>
          <w:rFonts w:ascii="Times New Roman" w:hAnsi="Times New Roman" w:cs="Times New Roman"/>
          <w:sz w:val="28"/>
          <w:szCs w:val="28"/>
        </w:rPr>
        <w:t>Мурашинского муниципального округа</w:t>
      </w:r>
      <w:r>
        <w:rPr>
          <w:rFonts w:ascii="Times New Roman" w:hAnsi="Times New Roman" w:cs="Times New Roman"/>
          <w:color w:val="000000"/>
          <w:sz w:val="28"/>
          <w:szCs w:val="28"/>
          <w:shd w:val="clear" w:color="auto" w:fill="FFFFFF"/>
        </w:rPr>
        <w:t>,</w:t>
      </w:r>
      <w:r>
        <w:rPr>
          <w:rFonts w:ascii="Times New Roman" w:hAnsi="Times New Roman" w:cs="Times New Roman"/>
          <w:sz w:val="28"/>
          <w:szCs w:val="28"/>
        </w:rPr>
        <w:t xml:space="preserve"> отвечающий за реализацию молодежной политики на территории муниципального округа.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1.9. Организационное сопровождение деятельности Молодежного совета осуществляет структурное подразделение, реализующее молодежную политику</w:t>
      </w:r>
      <w:r w:rsidRPr="00BE1FED">
        <w:t xml:space="preserve"> </w:t>
      </w:r>
      <w:r w:rsidRPr="00BE1FED">
        <w:rPr>
          <w:rFonts w:ascii="Times New Roman" w:hAnsi="Times New Roman" w:cs="Times New Roman"/>
          <w:sz w:val="28"/>
          <w:szCs w:val="28"/>
        </w:rPr>
        <w:t>Мурашинского муниципального округа</w:t>
      </w:r>
      <w:r>
        <w:rPr>
          <w:rFonts w:ascii="Times New Roman" w:hAnsi="Times New Roman" w:cs="Times New Roman"/>
          <w:sz w:val="28"/>
          <w:szCs w:val="28"/>
        </w:rPr>
        <w:t>.</w:t>
      </w:r>
    </w:p>
    <w:p w:rsidR="00EF6F33" w:rsidRDefault="00EF6F33" w:rsidP="00A47205">
      <w:pPr>
        <w:pStyle w:val="ConsPlusTitle"/>
        <w:spacing w:line="360" w:lineRule="auto"/>
        <w:ind w:firstLine="709"/>
        <w:jc w:val="center"/>
        <w:outlineLvl w:val="1"/>
        <w:rPr>
          <w:sz w:val="30"/>
        </w:rPr>
      </w:pPr>
      <w:r>
        <w:rPr>
          <w:sz w:val="30"/>
        </w:rPr>
        <w:t>Раздел II. Цель, задачи и направления деятельности Молодежного совета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 xml:space="preserve">2.1. Целью деятельности Молодежного совета является развитие                       и реализация молодежной политики на территории </w:t>
      </w:r>
      <w:r w:rsidRPr="00BE1FED">
        <w:rPr>
          <w:rFonts w:ascii="Times New Roman" w:hAnsi="Times New Roman" w:cs="Times New Roman"/>
          <w:sz w:val="28"/>
          <w:szCs w:val="28"/>
        </w:rPr>
        <w:t>Мурашинского муниципального округа</w:t>
      </w:r>
      <w:r>
        <w:rPr>
          <w:rFonts w:ascii="Times New Roman" w:hAnsi="Times New Roman" w:cs="Times New Roman"/>
          <w:sz w:val="28"/>
          <w:szCs w:val="28"/>
        </w:rPr>
        <w:t xml:space="preserve"> посредством создания условий для раскрытия потенциала молодежного управленческого актива, формирования сообщества молодых специалистов, реализации инициатив молодежи.</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2.2. Задачи Молодежного совета: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 xml:space="preserve">2.2.1. Координация деятельности молодежи, молодых инициативных </w:t>
      </w:r>
      <w:r>
        <w:rPr>
          <w:rFonts w:ascii="Times New Roman" w:hAnsi="Times New Roman" w:cs="Times New Roman"/>
          <w:sz w:val="28"/>
          <w:szCs w:val="28"/>
        </w:rPr>
        <w:lastRenderedPageBreak/>
        <w:t xml:space="preserve">граждан, молодых специалистов, детских и молодежных общественных организаций и объединений, действующих на территории </w:t>
      </w:r>
      <w:r w:rsidRPr="00BE1FED">
        <w:rPr>
          <w:rFonts w:ascii="Times New Roman" w:hAnsi="Times New Roman" w:cs="Times New Roman"/>
          <w:sz w:val="28"/>
          <w:szCs w:val="28"/>
        </w:rPr>
        <w:t>Мурашинского муниципального округа</w:t>
      </w:r>
      <w:r>
        <w:rPr>
          <w:rFonts w:ascii="Times New Roman" w:hAnsi="Times New Roman" w:cs="Times New Roman"/>
          <w:color w:val="000000"/>
          <w:sz w:val="28"/>
          <w:szCs w:val="28"/>
          <w:shd w:val="clear" w:color="auto" w:fill="FFFFFF"/>
        </w:rPr>
        <w:t>.</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 xml:space="preserve">2.2.2. Обеспечение оперативного взаимодействия молодежи с органами местного самоуправления, подготовка рекомендаций, внесение предложений по вопросам местного значения и молодежной политики, развитие инновационных подходов при решении задач </w:t>
      </w:r>
      <w:r w:rsidRPr="00BE1FED">
        <w:rPr>
          <w:rFonts w:ascii="Times New Roman" w:hAnsi="Times New Roman" w:cs="Times New Roman"/>
          <w:sz w:val="28"/>
          <w:szCs w:val="28"/>
        </w:rPr>
        <w:t>Мурашинского муниципального округа</w:t>
      </w:r>
      <w:r>
        <w:rPr>
          <w:rFonts w:ascii="Times New Roman" w:hAnsi="Times New Roman" w:cs="Times New Roman"/>
          <w:sz w:val="28"/>
          <w:szCs w:val="28"/>
        </w:rPr>
        <w:t>.</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 xml:space="preserve">2.2.3. Информирование органов местного самоуправления </w:t>
      </w:r>
      <w:r w:rsidRPr="00BE1FED">
        <w:rPr>
          <w:rFonts w:ascii="Times New Roman" w:hAnsi="Times New Roman" w:cs="Times New Roman"/>
          <w:sz w:val="28"/>
          <w:szCs w:val="28"/>
        </w:rPr>
        <w:t>Мурашинского муниципального округа</w:t>
      </w:r>
      <w:r>
        <w:rPr>
          <w:rFonts w:ascii="Times New Roman" w:hAnsi="Times New Roman" w:cs="Times New Roman"/>
          <w:color w:val="000000"/>
          <w:sz w:val="28"/>
          <w:szCs w:val="28"/>
          <w:shd w:val="clear" w:color="auto" w:fill="FFFFFF"/>
        </w:rPr>
        <w:t xml:space="preserve"> об общественном мнении молодежи по вопросам местного значения и вопросам в сфере реализации молодежной политики.</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 xml:space="preserve">2.2.4. Содействие профессиональному, интеллектуальному                               и нравственному развитию молодежи, адаптации молодых специалистов                      и повышению их социальной активности, создание молодежного сообщества, </w:t>
      </w:r>
      <w:r>
        <w:rPr>
          <w:rFonts w:ascii="Times New Roman" w:hAnsi="Times New Roman" w:cs="Times New Roman"/>
          <w:color w:val="000000"/>
          <w:sz w:val="28"/>
          <w:szCs w:val="28"/>
          <w:shd w:val="clear" w:color="auto" w:fill="FFFFFF"/>
        </w:rPr>
        <w:t>готового к социальным преобразованиям</w:t>
      </w:r>
      <w:r>
        <w:rPr>
          <w:rFonts w:ascii="Times New Roman" w:hAnsi="Times New Roman" w:cs="Times New Roman"/>
          <w:sz w:val="28"/>
          <w:szCs w:val="28"/>
        </w:rPr>
        <w:t xml:space="preserve"> на территории </w:t>
      </w:r>
      <w:r w:rsidRPr="00BE1FED">
        <w:rPr>
          <w:rFonts w:ascii="Times New Roman" w:hAnsi="Times New Roman" w:cs="Times New Roman"/>
          <w:sz w:val="28"/>
          <w:szCs w:val="28"/>
        </w:rPr>
        <w:t>Мурашинского муниципального округа</w:t>
      </w:r>
      <w:r>
        <w:rPr>
          <w:rFonts w:ascii="Times New Roman" w:hAnsi="Times New Roman" w:cs="Times New Roman"/>
          <w:color w:val="000000"/>
          <w:sz w:val="28"/>
          <w:szCs w:val="28"/>
          <w:shd w:val="clear" w:color="auto" w:fill="FFFFFF"/>
        </w:rPr>
        <w:t>.</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2.2.5. Формирование у молодежи мировоззрения, включающего ценности патриотизма, семьи, правосознания, здорового образа жизни, экологической культуры.</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2.3. Основные направления деятельности Молодежного совета: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2.3.1. Кадровое (формирование молодежного кадрового резерва);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 xml:space="preserve">2.3.2. Межведомственное и </w:t>
      </w:r>
      <w:proofErr w:type="spellStart"/>
      <w:r>
        <w:rPr>
          <w:rFonts w:ascii="Times New Roman" w:hAnsi="Times New Roman" w:cs="Times New Roman"/>
          <w:sz w:val="28"/>
          <w:szCs w:val="28"/>
        </w:rPr>
        <w:t>межструктурное</w:t>
      </w:r>
      <w:proofErr w:type="spellEnd"/>
      <w:r>
        <w:rPr>
          <w:rFonts w:ascii="Times New Roman" w:hAnsi="Times New Roman" w:cs="Times New Roman"/>
          <w:sz w:val="28"/>
          <w:szCs w:val="28"/>
        </w:rPr>
        <w:t xml:space="preserve"> взаимодействие (организация и участие в межведомственных мероприятиях, проектах, рабочих группах);</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2.3.3. Проектное (разработка и реализация различных проектов в сферах здорового образа жизни, патриотического воспитания, профессионального развития молодых специалистов и пр.);</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 xml:space="preserve">2.3.4. Экспертное (участие в рабочих группах и комиссиях, внесение предложений по совершенствованию деятельности органов местного </w:t>
      </w:r>
      <w:r>
        <w:rPr>
          <w:rFonts w:ascii="Times New Roman" w:hAnsi="Times New Roman" w:cs="Times New Roman"/>
          <w:sz w:val="28"/>
          <w:szCs w:val="28"/>
        </w:rPr>
        <w:lastRenderedPageBreak/>
        <w:t>самоуправления);</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2.3.5. Организация мероприятий (культурно-досуговые, спортивные, социальные, образовательные мероприятия для молодых специалистов                      и молодежи).</w:t>
      </w:r>
    </w:p>
    <w:p w:rsidR="00EF6F33" w:rsidRDefault="00EF6F33" w:rsidP="00A47205">
      <w:pPr>
        <w:pStyle w:val="ConsPlusTitle"/>
        <w:spacing w:line="360" w:lineRule="auto"/>
        <w:ind w:firstLine="709"/>
        <w:jc w:val="center"/>
        <w:outlineLvl w:val="1"/>
        <w:rPr>
          <w:sz w:val="30"/>
        </w:rPr>
      </w:pPr>
      <w:r>
        <w:rPr>
          <w:sz w:val="30"/>
        </w:rPr>
        <w:t xml:space="preserve">Раздел III. Структура и порядок формирования </w:t>
      </w:r>
    </w:p>
    <w:p w:rsidR="00EF6F33" w:rsidRDefault="00EF6F33" w:rsidP="00A47205">
      <w:pPr>
        <w:pStyle w:val="ConsPlusTitle"/>
        <w:spacing w:line="360" w:lineRule="auto"/>
        <w:ind w:firstLine="709"/>
        <w:jc w:val="center"/>
        <w:outlineLvl w:val="1"/>
        <w:rPr>
          <w:sz w:val="30"/>
        </w:rPr>
      </w:pPr>
      <w:r>
        <w:rPr>
          <w:sz w:val="30"/>
        </w:rPr>
        <w:t>Молодежного совета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3.1. Молодежный совет состоит из председателя, заместителя председателя, ответственного секретаря и членов Молодежного совета.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 xml:space="preserve">3.2. Председатель Молодежного совета избирается из числа членов                 на первом заседании, представляя программу развития молодежной политики на территории </w:t>
      </w:r>
      <w:r w:rsidRPr="0057500B">
        <w:rPr>
          <w:rFonts w:ascii="Times New Roman" w:hAnsi="Times New Roman" w:cs="Times New Roman"/>
          <w:color w:val="000000"/>
          <w:sz w:val="28"/>
          <w:szCs w:val="28"/>
        </w:rPr>
        <w:t>Мурашинского муниципального округа</w:t>
      </w:r>
      <w:r>
        <w:rPr>
          <w:rFonts w:ascii="Times New Roman" w:hAnsi="Times New Roman" w:cs="Times New Roman"/>
          <w:sz w:val="28"/>
          <w:szCs w:val="28"/>
        </w:rPr>
        <w:t>.</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3.3. Председатель Молодежного совета считается избранным, если                    за него проголосовало не менее 50% членов Молодежного совета, присутствующих на заседании.</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3.4. Заместитель председателя и ответственный секретарь Молодежного совета назначаются председателем Молодежного совета из числа членов Молодежного совета.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3.5. Переизбрание председателя Молодежного совета, назначение заместителя председателя и ответственного секретаря Молодежного совета осуществляется по мере необходимости, но не реже одного раза в год.</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 xml:space="preserve">3.6. Председатель, заместитель председателя и ответственный секретарь Молодежного совета утверждаются на должность распоряжением главы </w:t>
      </w:r>
      <w:r w:rsidRPr="0057500B">
        <w:rPr>
          <w:rFonts w:ascii="Times New Roman" w:hAnsi="Times New Roman" w:cs="Times New Roman"/>
          <w:color w:val="000000"/>
          <w:sz w:val="28"/>
          <w:szCs w:val="28"/>
        </w:rPr>
        <w:t>Мурашинского муниципального округа</w:t>
      </w:r>
      <w:r>
        <w:rPr>
          <w:rFonts w:ascii="Times New Roman" w:hAnsi="Times New Roman" w:cs="Times New Roman"/>
          <w:color w:val="000000"/>
          <w:sz w:val="28"/>
          <w:szCs w:val="28"/>
          <w:shd w:val="clear" w:color="auto" w:fill="FFFFFF"/>
        </w:rPr>
        <w:t>.</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3.7. Председатель, заместитель председателя, ответственный секретарь, иные члены Молодежного совета выполняют свои обязанности                                   на общественных началах.</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3.8. Количественный состав Молодежного совета не ограничен. Персональный состав, а также изменения и дополнения в него утверждаются на заседаниях Молодежного совета.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 xml:space="preserve">3.9. Принятие в члены Молодежного совета осуществляется                               </w:t>
      </w:r>
      <w:r>
        <w:rPr>
          <w:rFonts w:ascii="Times New Roman" w:hAnsi="Times New Roman" w:cs="Times New Roman"/>
          <w:sz w:val="28"/>
          <w:szCs w:val="28"/>
        </w:rPr>
        <w:lastRenderedPageBreak/>
        <w:t>на основании личного заявления, а также документа, отражающего предложения, инициативы и достижения молодежи (на выбор: эссе, проект, резюме/анкета-</w:t>
      </w:r>
      <w:proofErr w:type="spellStart"/>
      <w:r>
        <w:rPr>
          <w:rFonts w:ascii="Times New Roman" w:hAnsi="Times New Roman" w:cs="Times New Roman"/>
          <w:sz w:val="28"/>
          <w:szCs w:val="28"/>
        </w:rPr>
        <w:t>объективка</w:t>
      </w:r>
      <w:proofErr w:type="spellEnd"/>
      <w:r>
        <w:rPr>
          <w:rFonts w:ascii="Times New Roman" w:hAnsi="Times New Roman" w:cs="Times New Roman"/>
          <w:sz w:val="28"/>
          <w:szCs w:val="28"/>
        </w:rPr>
        <w:t xml:space="preserve"> с указанием достижений в сфере молодежной политики), направленных в адрес главы </w:t>
      </w:r>
      <w:r>
        <w:rPr>
          <w:rFonts w:ascii="Times New Roman" w:hAnsi="Times New Roman" w:cs="Times New Roman"/>
          <w:color w:val="000000"/>
          <w:sz w:val="28"/>
          <w:szCs w:val="28"/>
          <w:shd w:val="clear" w:color="auto" w:fill="FFFFFF"/>
        </w:rPr>
        <w:t>(н</w:t>
      </w:r>
      <w:r>
        <w:rPr>
          <w:rFonts w:ascii="Times New Roman" w:hAnsi="Times New Roman" w:cs="Times New Roman"/>
          <w:color w:val="000000"/>
          <w:sz w:val="28"/>
          <w:szCs w:val="28"/>
        </w:rPr>
        <w:t>аименование муниципального образования</w:t>
      </w:r>
      <w:r>
        <w:rPr>
          <w:rFonts w:ascii="Times New Roman" w:hAnsi="Times New Roman" w:cs="Times New Roman"/>
          <w:color w:val="000000"/>
          <w:sz w:val="28"/>
          <w:szCs w:val="28"/>
          <w:shd w:val="clear" w:color="auto" w:fill="FFFFFF"/>
        </w:rPr>
        <w:t>).</w:t>
      </w:r>
    </w:p>
    <w:p w:rsidR="00EF6F33" w:rsidRDefault="00EF6F33" w:rsidP="00A47205">
      <w:pPr>
        <w:pStyle w:val="ConsPlusNormal"/>
        <w:spacing w:line="360" w:lineRule="auto"/>
        <w:ind w:firstLine="709"/>
        <w:jc w:val="both"/>
        <w:rPr>
          <w:sz w:val="28"/>
          <w:szCs w:val="28"/>
        </w:rPr>
      </w:pPr>
      <w:r>
        <w:rPr>
          <w:rFonts w:ascii="Times New Roman" w:hAnsi="Times New Roman" w:cs="Times New Roman"/>
          <w:color w:val="000000"/>
          <w:sz w:val="28"/>
          <w:szCs w:val="28"/>
          <w:shd w:val="clear" w:color="auto" w:fill="FFFFFF"/>
        </w:rPr>
        <w:t xml:space="preserve">3.10. Решение о включении в состав Молодежного совета принимает экспертная группа, созданная главой </w:t>
      </w:r>
      <w:r w:rsidRPr="0057500B">
        <w:rPr>
          <w:rFonts w:ascii="Times New Roman" w:hAnsi="Times New Roman" w:cs="Times New Roman"/>
          <w:color w:val="000000"/>
          <w:sz w:val="28"/>
          <w:szCs w:val="28"/>
        </w:rPr>
        <w:t>Мурашинского муниципального округа</w:t>
      </w:r>
      <w:r>
        <w:rPr>
          <w:rFonts w:ascii="Times New Roman" w:hAnsi="Times New Roman" w:cs="Times New Roman"/>
          <w:color w:val="000000"/>
          <w:sz w:val="28"/>
          <w:szCs w:val="28"/>
          <w:shd w:val="clear" w:color="auto" w:fill="FFFFFF"/>
        </w:rPr>
        <w:t xml:space="preserve">. Состав экспертной комиссии и критерии оценки утверждаются распоряжением главы </w:t>
      </w:r>
      <w:r w:rsidRPr="0057500B">
        <w:rPr>
          <w:rFonts w:ascii="Times New Roman" w:hAnsi="Times New Roman" w:cs="Times New Roman"/>
          <w:color w:val="000000"/>
          <w:sz w:val="28"/>
          <w:szCs w:val="28"/>
        </w:rPr>
        <w:t>Мурашинского муниципального округа</w:t>
      </w:r>
      <w:r>
        <w:rPr>
          <w:rFonts w:ascii="Times New Roman" w:hAnsi="Times New Roman" w:cs="Times New Roman"/>
          <w:color w:val="000000"/>
          <w:sz w:val="28"/>
          <w:szCs w:val="28"/>
          <w:shd w:val="clear" w:color="auto" w:fill="FFFFFF"/>
        </w:rPr>
        <w:t>.</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3.11. Полномочия члена М</w:t>
      </w:r>
      <w:r w:rsidR="00A47205">
        <w:rPr>
          <w:rFonts w:ascii="Times New Roman" w:hAnsi="Times New Roman" w:cs="Times New Roman"/>
          <w:sz w:val="28"/>
          <w:szCs w:val="28"/>
        </w:rPr>
        <w:t xml:space="preserve">олодежного совета прекращаются </w:t>
      </w:r>
      <w:r>
        <w:rPr>
          <w:rFonts w:ascii="Times New Roman" w:hAnsi="Times New Roman" w:cs="Times New Roman"/>
          <w:sz w:val="28"/>
          <w:szCs w:val="28"/>
        </w:rPr>
        <w:t>в следующих случаях:</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а) по письменному заявлению члена Молодежного совета о сложении полномочий;</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б) при достижении возраста 36 лет;</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в) в случае систематического невыполнения решений и поручений Молодежного совета;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 xml:space="preserve">г) в случае нарушения этических норм и правил служебного поведения; </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shd w:val="clear" w:color="auto" w:fill="FFFFFF"/>
        </w:rPr>
        <w:t>д) несоблюдения требований настоящего Положения.</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shd w:val="clear" w:color="auto" w:fill="FFFFFF"/>
        </w:rPr>
        <w:t xml:space="preserve">3.12. Вопрос об исключении лиц, входящих в состав Молодежного совета, из состава Молодежного совета подлежит рассмотрению на заседании Молодежного совета с приглашением заместителя главы </w:t>
      </w:r>
      <w:r w:rsidRPr="0057500B">
        <w:rPr>
          <w:rFonts w:ascii="Times New Roman" w:hAnsi="Times New Roman" w:cs="Times New Roman"/>
          <w:color w:val="000000"/>
          <w:sz w:val="28"/>
          <w:szCs w:val="28"/>
        </w:rPr>
        <w:t>Мурашинского муниципального округа</w:t>
      </w:r>
      <w:r>
        <w:rPr>
          <w:rFonts w:ascii="Times New Roman" w:hAnsi="Times New Roman" w:cs="Times New Roman"/>
          <w:sz w:val="28"/>
          <w:szCs w:val="28"/>
        </w:rPr>
        <w:t>, за исключением подпунктов «а», «б», «в» пункта 3.11 настоящего Положения.</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3.13. Член Молодежного совета, в отношении которого рассматривается вопрос о его исключении, имеет право предоставить возражение и иные документы, подтверждающие отсутствие оснований для исключения из состава Молодежного совета.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 xml:space="preserve">3.14. Решение об исключении члена Молодежного совета принимается большинством голосов от списочного состава Молодежного совета, но не менее 50%. Член Молодежного совета, в отношении которого </w:t>
      </w:r>
      <w:r>
        <w:rPr>
          <w:rFonts w:ascii="Times New Roman" w:hAnsi="Times New Roman" w:cs="Times New Roman"/>
          <w:sz w:val="28"/>
          <w:szCs w:val="28"/>
        </w:rPr>
        <w:lastRenderedPageBreak/>
        <w:t>рассматривается вопрос о его исключении, не принимает участия                               в голосовании.</w:t>
      </w:r>
    </w:p>
    <w:p w:rsidR="00EF6F33" w:rsidRDefault="00EF6F33" w:rsidP="00A47205">
      <w:pPr>
        <w:pStyle w:val="ConsPlusTitle"/>
        <w:spacing w:line="360" w:lineRule="auto"/>
        <w:ind w:firstLine="709"/>
        <w:jc w:val="center"/>
        <w:outlineLvl w:val="1"/>
        <w:rPr>
          <w:sz w:val="28"/>
          <w:szCs w:val="28"/>
        </w:rPr>
      </w:pPr>
      <w:r>
        <w:rPr>
          <w:sz w:val="28"/>
          <w:szCs w:val="28"/>
        </w:rPr>
        <w:t xml:space="preserve">Раздел </w:t>
      </w:r>
      <w:r>
        <w:rPr>
          <w:sz w:val="28"/>
          <w:szCs w:val="28"/>
          <w:lang w:val="en-US"/>
        </w:rPr>
        <w:t>I</w:t>
      </w:r>
      <w:r>
        <w:rPr>
          <w:sz w:val="28"/>
          <w:szCs w:val="28"/>
        </w:rPr>
        <w:t>V. Организация работы Молодежного совета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4.1. Председатель Молодежного совета: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а) руководит</w:t>
      </w:r>
      <w:r>
        <w:rPr>
          <w:rFonts w:ascii="Times New Roman" w:hAnsi="Times New Roman" w:cs="Times New Roman"/>
          <w:sz w:val="28"/>
          <w:szCs w:val="28"/>
          <w:shd w:val="clear" w:color="auto" w:fill="FFFFFF"/>
        </w:rPr>
        <w:t xml:space="preserve"> деятельностью Молодежного совета, проводит заседания Молодежного совета, распределяет обязанности между членами Молодежного совета, дает им поручения;</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б) утверждает ежегодный план работы Молодежного совета;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в) осуществляет контроль за сроками исполнения решений и поручений Молодежного совета, а также реализации плана работы;</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г) определяет дату, время и место проведения заседаний Молодежного совета;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 xml:space="preserve">д) принимает решение о приглашении на заседание Молодежного совета главы, заместителя главы, иных представителей органов местного самоуправления </w:t>
      </w:r>
      <w:r w:rsidRPr="0057500B">
        <w:rPr>
          <w:rFonts w:ascii="Times New Roman" w:hAnsi="Times New Roman" w:cs="Times New Roman"/>
          <w:color w:val="000000"/>
          <w:sz w:val="28"/>
          <w:szCs w:val="28"/>
        </w:rPr>
        <w:t>Мурашинского муниципального округа</w:t>
      </w:r>
      <w:r>
        <w:rPr>
          <w:rFonts w:ascii="Times New Roman" w:hAnsi="Times New Roman" w:cs="Times New Roman"/>
          <w:sz w:val="28"/>
          <w:szCs w:val="28"/>
        </w:rPr>
        <w:t>, общественных организаций и объединений, иных организаций, участвующих в реализации молодежной политики на территории муниципального образования;</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е) утверждает повестку заседания Молодежного совета;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ж) подписывает протокол заседания Молодежного совета;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з) принимает решения по оперативным вопросам деятельности Молодежного совета;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 xml:space="preserve">и) по истечении срока своих полномочий </w:t>
      </w:r>
      <w:r>
        <w:rPr>
          <w:rFonts w:ascii="Times New Roman" w:hAnsi="Times New Roman" w:cs="Times New Roman"/>
          <w:sz w:val="28"/>
          <w:szCs w:val="28"/>
          <w:shd w:val="clear" w:color="auto" w:fill="FFFFFF"/>
        </w:rPr>
        <w:t>организует работу по подготовке отчета о деятельности Молодежного совета;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shd w:val="clear" w:color="auto" w:fill="FFFFFF"/>
        </w:rPr>
        <w:t>к) подписывает от имени Молодежного совета все документы, связанные с выполнением возложенных на Молодежный совет задач;</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shd w:val="clear" w:color="auto" w:fill="FFFFFF"/>
        </w:rPr>
        <w:t>л) представляет Молодежный совет по вопросам, относящимся к его компетенции;</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м) несет персональную ответственность за выполнение возложенных на Молодежный совет задач;</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 xml:space="preserve">н) способствует организации встреч Молодежного совета с главой </w:t>
      </w:r>
      <w:r w:rsidRPr="00FF54F4">
        <w:rPr>
          <w:rFonts w:ascii="Times New Roman" w:hAnsi="Times New Roman" w:cs="Times New Roman"/>
          <w:sz w:val="28"/>
          <w:szCs w:val="28"/>
        </w:rPr>
        <w:lastRenderedPageBreak/>
        <w:t>Мурашинского муниципального округа</w:t>
      </w:r>
      <w:r>
        <w:rPr>
          <w:rFonts w:ascii="Times New Roman" w:hAnsi="Times New Roman" w:cs="Times New Roman"/>
          <w:sz w:val="28"/>
          <w:szCs w:val="28"/>
        </w:rPr>
        <w:t>.</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4.2. В отсутствие председателя Молодежного совета его обязанности исполняет заместитель председателя Молодежного совета.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4.3. Заместитель председателя Молодежного совета: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а) исполняет обязанности председателя Молодежного совета в его отсутствие;</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б) готовит предложения в план работы Молодежного совета по направлениям деятельности;</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в) готовит итоговые отчеты о работе по направлениям деятельности Молодежного совета за год.</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4.4. Ответственный секретарь Молодежного совета: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shd w:val="clear" w:color="auto" w:fill="FFFFFF"/>
        </w:rPr>
        <w:t xml:space="preserve">а) осуществляет контроль за выполнением плана работы и представлением установленной отчетности Молодежного совета главе </w:t>
      </w:r>
      <w:r w:rsidRPr="00FF54F4">
        <w:rPr>
          <w:rFonts w:ascii="Times New Roman" w:hAnsi="Times New Roman" w:cs="Times New Roman"/>
          <w:sz w:val="28"/>
          <w:szCs w:val="28"/>
          <w:shd w:val="clear" w:color="auto" w:fill="FFFFFF"/>
        </w:rPr>
        <w:t>Мурашинского муниципального округа</w:t>
      </w:r>
      <w:r>
        <w:rPr>
          <w:rFonts w:ascii="Times New Roman" w:hAnsi="Times New Roman" w:cs="Times New Roman"/>
          <w:sz w:val="28"/>
          <w:szCs w:val="28"/>
          <w:shd w:val="clear" w:color="auto" w:fill="FFFFFF"/>
        </w:rPr>
        <w:t>;</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б) организует текущую деятельность Молодежного совета;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в) обеспечивает во взаимодействии с членами Молодежного совета подготовку проекта ежегодного плана работы Молодежного совета, составляет проект повестки заседаний Молодежного совета, организует подготовку информационно-аналитических материалов к заседаниям Молодежного совета по вопросам, включенным в повестку заседания Молодежного совета;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г) формирует проект повестки дня заседаний Молодежного совета;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д) информирует членов Молодежного совета о дате, времени, месте                    и повестке заседания Молодежного совета, направляет членам Молодежного совета материалы, подлежащие обсуждению на заседании, не позднее чем                        за один рабочий день до планируемого заседания;</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е) организует сбор и подготовку материалов к заседаниям Молодежного совета;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ж) оформляет протоколы заседаний Молодежного совета;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з) доводит принятые решения до сведения членов Молодежного совета;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shd w:val="clear" w:color="auto" w:fill="FFFFFF"/>
        </w:rPr>
        <w:lastRenderedPageBreak/>
        <w:t>и) осуществляет контроль за выполнением принятых Молодежным советом решений и поручений, данных председателем Молодежного совета.</w:t>
      </w:r>
    </w:p>
    <w:p w:rsidR="00EF6F33" w:rsidRDefault="00EF6F33" w:rsidP="00A47205">
      <w:pPr>
        <w:pStyle w:val="ConsPlusTitle"/>
        <w:spacing w:line="360" w:lineRule="auto"/>
        <w:ind w:firstLine="709"/>
        <w:jc w:val="center"/>
        <w:outlineLvl w:val="1"/>
        <w:rPr>
          <w:sz w:val="28"/>
          <w:szCs w:val="28"/>
        </w:rPr>
      </w:pPr>
      <w:r>
        <w:rPr>
          <w:sz w:val="28"/>
          <w:szCs w:val="28"/>
        </w:rPr>
        <w:t>Раздел V. Права и обязанности членов Молодежного совета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5.1. Члены Молодежного совета обладают равными правами                                      и обязанностями.</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5.2. Члены Молодежного совета имеют право:</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а) получать доступ к информации и другим материалам, рассматриваемым на заседаниях Молодежного совета;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б) высказывать свое мнение по существу обсуждаемых на заседании Молодежного совета вопросов, замечания и предложения по проекту протокола заседания Молодежного совета.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в) в случае несогласия с принятым решением изложить письменно свое особое мнение, которое подлежит обязательному приобщению к протоколу заседания Молодежного совета;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г) избирать председателя Молодежного совета на заседании Молодежного совета;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д) вносить предложения в проект плана работы Молодежного совета;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е) инициировать создание рабочих групп по направлениям деятельности Молодежного совета;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ж) вносить предложения о проведении молодежных мероприятий (конференций, форумов, семинаров, тренингов, обучения и прочее).</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5.3. Члены Молодежного совета обязаны:</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а) принимать участие в разработке и реализации плана работы Молодежного совета;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б) лично участвовать в заседаниях Молодежного совета;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в) способствовать достижению целей и решению задач, стоящих перед Молодежным советом;</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г) участвовать в подготовке материалов по вопросам, отнесенным                        к повестке заседания Молодежного совета;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д) обеспечивать выполнение решений Молодежного совета;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shd w:val="clear" w:color="auto" w:fill="FFFFFF"/>
        </w:rPr>
        <w:lastRenderedPageBreak/>
        <w:t>е) соблюдать законодательство Российской Федерации;</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ж) соблюдать нормы морали и этики.</w:t>
      </w:r>
    </w:p>
    <w:p w:rsidR="00EF6F33" w:rsidRDefault="00EF6F33" w:rsidP="00A47205">
      <w:pPr>
        <w:pStyle w:val="ConsPlusTitle"/>
        <w:spacing w:line="360" w:lineRule="auto"/>
        <w:ind w:firstLine="709"/>
        <w:jc w:val="center"/>
        <w:outlineLvl w:val="1"/>
        <w:rPr>
          <w:sz w:val="28"/>
          <w:szCs w:val="28"/>
        </w:rPr>
      </w:pPr>
      <w:r>
        <w:rPr>
          <w:sz w:val="28"/>
          <w:szCs w:val="28"/>
        </w:rPr>
        <w:t>Раздел V</w:t>
      </w:r>
      <w:r>
        <w:rPr>
          <w:sz w:val="28"/>
          <w:szCs w:val="28"/>
          <w:lang w:val="en-US"/>
        </w:rPr>
        <w:t>I</w:t>
      </w:r>
      <w:r>
        <w:rPr>
          <w:sz w:val="28"/>
          <w:szCs w:val="28"/>
        </w:rPr>
        <w:t>. Порядок деятельности Молодежного совета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6.1. Молодежный совет осуществляет свою деятельность путем проведения заседаний в соответствии с ежегодным планом работы Молодежного совета.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 xml:space="preserve">6.2. План работы и отчет по реализации плана работы Молодежного совета направляются главе </w:t>
      </w:r>
      <w:r>
        <w:rPr>
          <w:rFonts w:ascii="Times New Roman" w:hAnsi="Times New Roman" w:cs="Times New Roman"/>
          <w:color w:val="000000"/>
          <w:sz w:val="28"/>
          <w:szCs w:val="28"/>
        </w:rPr>
        <w:t>Мурашинского муниципального</w:t>
      </w:r>
      <w:r w:rsidRPr="0057500B">
        <w:rPr>
          <w:rFonts w:ascii="Times New Roman" w:hAnsi="Times New Roman" w:cs="Times New Roman"/>
          <w:color w:val="000000"/>
          <w:sz w:val="28"/>
          <w:szCs w:val="28"/>
        </w:rPr>
        <w:t xml:space="preserve"> округа</w:t>
      </w:r>
      <w:r>
        <w:rPr>
          <w:rFonts w:ascii="Times New Roman" w:hAnsi="Times New Roman" w:cs="Times New Roman"/>
          <w:sz w:val="28"/>
          <w:szCs w:val="28"/>
        </w:rPr>
        <w:t xml:space="preserve">. Итоговый отчет о деятельности Молодежного совета представляется не позднее чем за 30 дней до окончания полномочий действующего председателя Молодежного совета. Текущие отчеты представляются по запросу заместителя главы </w:t>
      </w:r>
      <w:r w:rsidRPr="00FF54F4">
        <w:rPr>
          <w:rFonts w:ascii="Times New Roman" w:hAnsi="Times New Roman" w:cs="Times New Roman"/>
          <w:sz w:val="28"/>
          <w:szCs w:val="28"/>
        </w:rPr>
        <w:t>Мурашинского муниципального округа</w:t>
      </w:r>
      <w:r>
        <w:rPr>
          <w:rFonts w:ascii="Times New Roman" w:hAnsi="Times New Roman" w:cs="Times New Roman"/>
          <w:sz w:val="28"/>
          <w:szCs w:val="28"/>
        </w:rPr>
        <w:t>, отвечающего за реализацию молодежной политики, в установленные им сроки.</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6.3. Заседания Молодежного совета проводятся по необходимости,                        но не реже одного раза в квартал.</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6.4. Заседания Молодежного совета могут проводиться в очной и заочной формах.</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6.5. Лица, входящие в состав Молодежного совета, участвуют в его заседаниях в очном и дистанционном формате, без права передачи полномочий. В случае невозможности присутствия на заседании Молодежного совета, данные лица имеют право заблаговременно представить свое мнение по рассматриваемым вопросам в письменной форме. В этом случае оно оглашается на заседании Молодежного совета и приобщается к протоколу заседания Молодежного совета.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6.6. Заседание Молодежного совета правомочно для принятия решений, если на нем присутствует не менее половины от общего числа членов Молодежного совета. Решения Молодежного совета принимаются открытым голосованием простым большинством голосов присутствующих на заседании членов Молодежного совета.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shd w:val="clear" w:color="auto" w:fill="FFFFFF"/>
        </w:rPr>
        <w:lastRenderedPageBreak/>
        <w:t>В случае равенства голосов, решающим является голос председательствующего на заседании Молодежного совета.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 xml:space="preserve">6.7. Молодежный совет принимает решения в форме рекомендаций и предложений по реализации вопросов местного значения и совершенствованию молодежной политики на территории </w:t>
      </w:r>
      <w:r w:rsidRPr="0057500B">
        <w:rPr>
          <w:rFonts w:ascii="Times New Roman" w:hAnsi="Times New Roman" w:cs="Times New Roman"/>
          <w:color w:val="000000"/>
          <w:sz w:val="28"/>
          <w:szCs w:val="28"/>
        </w:rPr>
        <w:t>Мурашинского муниципального округа</w:t>
      </w:r>
      <w:r>
        <w:rPr>
          <w:rFonts w:ascii="Times New Roman" w:hAnsi="Times New Roman" w:cs="Times New Roman"/>
          <w:sz w:val="28"/>
          <w:szCs w:val="28"/>
        </w:rPr>
        <w:t>, которые оформляются протоколом заседания Молодежного совета.</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 xml:space="preserve">6.8. Протокол заседания Молодежного совета оформляется ответственным секретарем Молодежного совета в течение пяти рабочих дней с даты проведения заседания, подписывается председателем Молодежного совета и направляется для рассмотрения главе </w:t>
      </w:r>
      <w:r w:rsidRPr="0057500B">
        <w:rPr>
          <w:rFonts w:ascii="Times New Roman" w:hAnsi="Times New Roman" w:cs="Times New Roman"/>
          <w:color w:val="000000"/>
          <w:sz w:val="28"/>
          <w:szCs w:val="28"/>
        </w:rPr>
        <w:t>Мурашинского муниципального округа</w:t>
      </w:r>
      <w:r>
        <w:rPr>
          <w:rFonts w:ascii="Times New Roman" w:hAnsi="Times New Roman" w:cs="Times New Roman"/>
          <w:color w:val="000000"/>
          <w:sz w:val="28"/>
          <w:szCs w:val="28"/>
        </w:rPr>
        <w:t xml:space="preserve"> </w:t>
      </w:r>
      <w:r>
        <w:rPr>
          <w:rFonts w:ascii="Times New Roman" w:hAnsi="Times New Roman" w:cs="Times New Roman"/>
          <w:sz w:val="28"/>
          <w:szCs w:val="28"/>
        </w:rPr>
        <w:t>или заместителю главы, отвечающему за реализацию молодежной политики.</w:t>
      </w:r>
    </w:p>
    <w:p w:rsidR="00EF6F33" w:rsidRDefault="00EF6F33" w:rsidP="00A47205">
      <w:pPr>
        <w:pStyle w:val="ConsPlusNormal"/>
        <w:spacing w:line="360" w:lineRule="auto"/>
        <w:ind w:firstLine="709"/>
        <w:jc w:val="both"/>
        <w:rPr>
          <w:sz w:val="28"/>
          <w:szCs w:val="28"/>
        </w:rPr>
      </w:pPr>
      <w:r>
        <w:rPr>
          <w:rFonts w:ascii="Times New Roman" w:hAnsi="Times New Roman" w:cs="Times New Roman"/>
          <w:sz w:val="28"/>
          <w:szCs w:val="28"/>
        </w:rPr>
        <w:t xml:space="preserve">6.9. Администрация </w:t>
      </w:r>
      <w:r w:rsidRPr="0057500B">
        <w:rPr>
          <w:rFonts w:ascii="Times New Roman" w:hAnsi="Times New Roman" w:cs="Times New Roman"/>
          <w:color w:val="000000"/>
          <w:sz w:val="28"/>
          <w:szCs w:val="28"/>
        </w:rPr>
        <w:t>Мурашинского муниципального округа</w:t>
      </w:r>
      <w:r>
        <w:rPr>
          <w:rFonts w:ascii="Times New Roman" w:hAnsi="Times New Roman" w:cs="Times New Roman"/>
          <w:sz w:val="28"/>
          <w:szCs w:val="28"/>
        </w:rPr>
        <w:t xml:space="preserve"> обеспечивает создание и функционирование страницы на сайте муниципального округа в информационно-телекоммуникационной сети «Интернет», на которой размещаются:</w:t>
      </w:r>
    </w:p>
    <w:p w:rsidR="00EF6F33" w:rsidRDefault="00EF6F33" w:rsidP="00A47205">
      <w:pPr>
        <w:pStyle w:val="formattext"/>
        <w:spacing w:beforeAutospacing="0" w:afterAutospacing="0" w:line="360" w:lineRule="auto"/>
        <w:ind w:firstLine="709"/>
        <w:rPr>
          <w:sz w:val="28"/>
          <w:szCs w:val="28"/>
        </w:rPr>
      </w:pPr>
      <w:r>
        <w:rPr>
          <w:sz w:val="28"/>
          <w:szCs w:val="28"/>
        </w:rPr>
        <w:t>а) положение о Молодежном совете;</w:t>
      </w:r>
      <w:r>
        <w:rPr>
          <w:sz w:val="28"/>
          <w:szCs w:val="28"/>
        </w:rPr>
        <w:br/>
        <w:t>б) персональный состав Молодежного совета;</w:t>
      </w:r>
      <w:r>
        <w:rPr>
          <w:sz w:val="28"/>
          <w:szCs w:val="28"/>
        </w:rPr>
        <w:br/>
        <w:t>в) решения Молодежного совета;</w:t>
      </w:r>
      <w:r>
        <w:rPr>
          <w:sz w:val="28"/>
          <w:szCs w:val="28"/>
        </w:rPr>
        <w:br/>
        <w:t>г) ежегодный отчет о деятельности Молодежного совета;</w:t>
      </w:r>
      <w:r>
        <w:rPr>
          <w:sz w:val="28"/>
          <w:szCs w:val="28"/>
        </w:rPr>
        <w:br/>
        <w:t>д) информация о текущей деятельности Молодежного совета.</w:t>
      </w:r>
    </w:p>
    <w:p w:rsidR="00EF6F33" w:rsidRDefault="00EF6F33" w:rsidP="00EF6F33">
      <w:pPr>
        <w:pStyle w:val="formattext"/>
        <w:spacing w:beforeAutospacing="0" w:afterAutospacing="0"/>
        <w:ind w:firstLine="454"/>
        <w:jc w:val="both"/>
        <w:rPr>
          <w:sz w:val="28"/>
          <w:szCs w:val="28"/>
        </w:rPr>
      </w:pPr>
    </w:p>
    <w:p w:rsidR="00EF6F33" w:rsidRDefault="00EF6F33" w:rsidP="00EF6F33">
      <w:pPr>
        <w:pStyle w:val="formattext"/>
        <w:spacing w:beforeAutospacing="0" w:afterAutospacing="0"/>
        <w:ind w:firstLine="454"/>
        <w:jc w:val="both"/>
        <w:rPr>
          <w:sz w:val="28"/>
          <w:szCs w:val="28"/>
        </w:rPr>
      </w:pPr>
    </w:p>
    <w:p w:rsidR="00EF6F33" w:rsidRDefault="00EF6F33" w:rsidP="00EF6F33">
      <w:pPr>
        <w:pStyle w:val="ConsPlusTitle"/>
        <w:jc w:val="center"/>
        <w:rPr>
          <w:b w:val="0"/>
          <w:sz w:val="28"/>
          <w:szCs w:val="28"/>
        </w:rPr>
      </w:pPr>
      <w:r>
        <w:rPr>
          <w:b w:val="0"/>
          <w:sz w:val="28"/>
          <w:szCs w:val="28"/>
        </w:rPr>
        <w:t>_________________________</w:t>
      </w:r>
    </w:p>
    <w:p w:rsidR="00EF6F33" w:rsidRDefault="00EF6F33" w:rsidP="00EF6F33">
      <w:pPr>
        <w:pStyle w:val="ConsPlusTitle"/>
        <w:jc w:val="center"/>
      </w:pPr>
    </w:p>
    <w:p w:rsidR="00EF6F33" w:rsidRDefault="00EF6F33" w:rsidP="00EF6F33">
      <w:pPr>
        <w:pStyle w:val="ConsPlusTitle"/>
        <w:jc w:val="center"/>
      </w:pPr>
    </w:p>
    <w:p w:rsidR="00EF6F33" w:rsidRDefault="00EF6F33" w:rsidP="00EF6F33">
      <w:pPr>
        <w:pStyle w:val="ConsPlusTitle"/>
        <w:jc w:val="center"/>
      </w:pPr>
    </w:p>
    <w:p w:rsidR="00EF6F33" w:rsidRDefault="00EF6F33" w:rsidP="00EF6F33">
      <w:pPr>
        <w:pStyle w:val="ConsPlusTitle"/>
        <w:jc w:val="center"/>
      </w:pPr>
    </w:p>
    <w:p w:rsidR="00EF6F33" w:rsidRDefault="00EF6F33" w:rsidP="00EF6F33">
      <w:pPr>
        <w:pStyle w:val="ConsPlusTitle"/>
        <w:jc w:val="center"/>
      </w:pPr>
    </w:p>
    <w:p w:rsidR="00EF6F33" w:rsidRDefault="00EF6F33" w:rsidP="00EF6F33">
      <w:pPr>
        <w:pStyle w:val="ConsPlusTitle"/>
        <w:jc w:val="center"/>
      </w:pPr>
    </w:p>
    <w:p w:rsidR="00EF6F33" w:rsidRDefault="00EF6F33" w:rsidP="00EF6F33">
      <w:pPr>
        <w:pStyle w:val="ConsPlusTitle"/>
        <w:jc w:val="center"/>
      </w:pPr>
    </w:p>
    <w:p w:rsidR="00EF6F33" w:rsidRDefault="00EF6F33" w:rsidP="00EF6F33">
      <w:pPr>
        <w:pStyle w:val="ConsPlusTitle"/>
        <w:jc w:val="center"/>
      </w:pPr>
    </w:p>
    <w:p w:rsidR="00EF6F33" w:rsidRDefault="00EF6F33" w:rsidP="00EF6F33">
      <w:pPr>
        <w:pStyle w:val="ConsPlusTitle"/>
        <w:jc w:val="center"/>
      </w:pPr>
    </w:p>
    <w:p w:rsidR="00EF6F33" w:rsidRDefault="00EF6F33" w:rsidP="00EF6F33">
      <w:pPr>
        <w:pStyle w:val="ConsPlusTitle"/>
        <w:jc w:val="center"/>
      </w:pPr>
    </w:p>
    <w:p w:rsidR="00EF6F33" w:rsidRPr="00FA00D0" w:rsidRDefault="00EF6F33" w:rsidP="00EF6F33">
      <w:pPr>
        <w:spacing w:line="276" w:lineRule="auto"/>
        <w:jc w:val="right"/>
        <w:rPr>
          <w:b/>
          <w:szCs w:val="28"/>
          <w:shd w:val="clear" w:color="auto" w:fill="FFFFFF"/>
        </w:rPr>
      </w:pPr>
      <w:r w:rsidRPr="00FA00D0">
        <w:rPr>
          <w:b/>
          <w:szCs w:val="28"/>
          <w:shd w:val="clear" w:color="auto" w:fill="FFFFFF"/>
        </w:rPr>
        <w:lastRenderedPageBreak/>
        <w:t>Приложение №1</w:t>
      </w:r>
    </w:p>
    <w:p w:rsidR="00EF6F33" w:rsidRDefault="00EF6F33" w:rsidP="00EF6F33">
      <w:pPr>
        <w:spacing w:line="276" w:lineRule="auto"/>
        <w:jc w:val="right"/>
        <w:rPr>
          <w:sz w:val="27"/>
          <w:szCs w:val="27"/>
          <w:shd w:val="clear" w:color="auto" w:fill="FFFFFF"/>
        </w:rPr>
      </w:pPr>
      <w:r>
        <w:rPr>
          <w:sz w:val="27"/>
          <w:szCs w:val="27"/>
          <w:shd w:val="clear" w:color="auto" w:fill="FFFFFF"/>
        </w:rPr>
        <w:t>к Положению о Молодежном совете при</w:t>
      </w:r>
    </w:p>
    <w:p w:rsidR="00EF6F33" w:rsidRDefault="00EF6F33" w:rsidP="00EF6F33">
      <w:pPr>
        <w:spacing w:line="276" w:lineRule="auto"/>
        <w:jc w:val="right"/>
        <w:rPr>
          <w:sz w:val="27"/>
          <w:szCs w:val="27"/>
          <w:shd w:val="clear" w:color="auto" w:fill="FFFFFF"/>
        </w:rPr>
      </w:pPr>
      <w:r>
        <w:rPr>
          <w:sz w:val="27"/>
          <w:szCs w:val="27"/>
          <w:shd w:val="clear" w:color="auto" w:fill="FFFFFF"/>
        </w:rPr>
        <w:t>главе Мурашинского муниципального округа</w:t>
      </w:r>
    </w:p>
    <w:p w:rsidR="00EF6F33" w:rsidRDefault="00EF6F33" w:rsidP="00EF6F33">
      <w:pPr>
        <w:jc w:val="both"/>
        <w:rPr>
          <w:sz w:val="27"/>
          <w:szCs w:val="27"/>
          <w:shd w:val="clear" w:color="auto" w:fill="FFFFFF"/>
        </w:rPr>
      </w:pPr>
    </w:p>
    <w:p w:rsidR="00EF6F33" w:rsidRDefault="00EF6F33" w:rsidP="00EF6F33">
      <w:pPr>
        <w:ind w:left="4820"/>
        <w:rPr>
          <w:szCs w:val="28"/>
        </w:rPr>
      </w:pPr>
      <w:r>
        <w:rPr>
          <w:szCs w:val="28"/>
        </w:rPr>
        <w:t>Главе Мурашинского  муниципального округа</w:t>
      </w:r>
    </w:p>
    <w:p w:rsidR="00EF6F33" w:rsidRDefault="00EF6F33" w:rsidP="00EF6F33">
      <w:pPr>
        <w:ind w:left="4820"/>
        <w:rPr>
          <w:szCs w:val="28"/>
        </w:rPr>
      </w:pPr>
      <w:proofErr w:type="spellStart"/>
      <w:r>
        <w:rPr>
          <w:szCs w:val="28"/>
        </w:rPr>
        <w:t>С.И.Рябинину</w:t>
      </w:r>
      <w:proofErr w:type="spellEnd"/>
    </w:p>
    <w:p w:rsidR="00EF6F33" w:rsidRDefault="00EF6F33" w:rsidP="00EF6F33">
      <w:pPr>
        <w:ind w:left="4820"/>
        <w:rPr>
          <w:szCs w:val="28"/>
        </w:rPr>
      </w:pPr>
      <w:r>
        <w:rPr>
          <w:szCs w:val="28"/>
        </w:rPr>
        <w:t>от____________________________________</w:t>
      </w:r>
      <w:r w:rsidR="00A47205">
        <w:rPr>
          <w:szCs w:val="28"/>
        </w:rPr>
        <w:t>__________________________</w:t>
      </w:r>
    </w:p>
    <w:p w:rsidR="00EF6F33" w:rsidRDefault="00EF6F33" w:rsidP="00EF6F33">
      <w:pPr>
        <w:ind w:left="4820"/>
        <w:rPr>
          <w:szCs w:val="28"/>
        </w:rPr>
      </w:pPr>
      <w:r>
        <w:rPr>
          <w:szCs w:val="28"/>
        </w:rPr>
        <w:t>проживаю_____________________________</w:t>
      </w:r>
      <w:r w:rsidR="00A47205">
        <w:rPr>
          <w:szCs w:val="28"/>
        </w:rPr>
        <w:t>__________________________</w:t>
      </w:r>
    </w:p>
    <w:p w:rsidR="00EF6F33" w:rsidRDefault="00EF6F33" w:rsidP="00EF6F33">
      <w:pPr>
        <w:ind w:left="4820"/>
        <w:rPr>
          <w:szCs w:val="28"/>
        </w:rPr>
      </w:pPr>
      <w:r>
        <w:rPr>
          <w:szCs w:val="28"/>
        </w:rPr>
        <w:t>тел. _______________________________</w:t>
      </w:r>
    </w:p>
    <w:p w:rsidR="00EF6F33" w:rsidRDefault="00EF6F33" w:rsidP="00EF6F33">
      <w:pPr>
        <w:ind w:left="4820"/>
        <w:rPr>
          <w:szCs w:val="28"/>
        </w:rPr>
      </w:pPr>
    </w:p>
    <w:p w:rsidR="00EF6F33" w:rsidRDefault="00EF6F33" w:rsidP="00EF6F33">
      <w:pPr>
        <w:jc w:val="center"/>
        <w:rPr>
          <w:szCs w:val="28"/>
        </w:rPr>
      </w:pPr>
      <w:r>
        <w:rPr>
          <w:szCs w:val="28"/>
        </w:rPr>
        <w:t>ЗАЯВЛЕНИЕ</w:t>
      </w:r>
    </w:p>
    <w:p w:rsidR="00EF6F33" w:rsidRDefault="00EF6F33" w:rsidP="00EF6F33">
      <w:pPr>
        <w:ind w:firstLine="709"/>
        <w:jc w:val="both"/>
        <w:rPr>
          <w:szCs w:val="28"/>
        </w:rPr>
      </w:pPr>
      <w:r>
        <w:rPr>
          <w:szCs w:val="28"/>
        </w:rPr>
        <w:t>Прошу принять меня в члены Молодежного совета при главе Мурашинского муниципального округа. С положением о  Молодежном совете при главе Мурашинского муниципального округа ознакомле</w:t>
      </w:r>
      <w:proofErr w:type="gramStart"/>
      <w:r>
        <w:rPr>
          <w:szCs w:val="28"/>
        </w:rPr>
        <w:t>н(</w:t>
      </w:r>
      <w:proofErr w:type="gramEnd"/>
      <w:r>
        <w:rPr>
          <w:szCs w:val="28"/>
        </w:rPr>
        <w:t>а).</w:t>
      </w:r>
    </w:p>
    <w:p w:rsidR="00EF6F33" w:rsidRDefault="00EF6F33" w:rsidP="00EF6F33">
      <w:pPr>
        <w:ind w:firstLine="709"/>
        <w:jc w:val="both"/>
        <w:rPr>
          <w:szCs w:val="28"/>
        </w:rPr>
      </w:pPr>
    </w:p>
    <w:p w:rsidR="00EF6F33" w:rsidRDefault="00EF6F33" w:rsidP="00EF6F33">
      <w:pPr>
        <w:ind w:firstLine="709"/>
        <w:jc w:val="both"/>
        <w:rPr>
          <w:szCs w:val="28"/>
        </w:rPr>
      </w:pPr>
      <w:r>
        <w:rPr>
          <w:szCs w:val="28"/>
        </w:rPr>
        <w:t>________________</w:t>
      </w:r>
      <w:r>
        <w:rPr>
          <w:szCs w:val="28"/>
        </w:rPr>
        <w:tab/>
      </w:r>
      <w:r>
        <w:rPr>
          <w:szCs w:val="28"/>
        </w:rPr>
        <w:tab/>
      </w:r>
      <w:r>
        <w:rPr>
          <w:szCs w:val="28"/>
        </w:rPr>
        <w:tab/>
      </w:r>
      <w:r>
        <w:rPr>
          <w:szCs w:val="28"/>
        </w:rPr>
        <w:tab/>
      </w:r>
      <w:r>
        <w:rPr>
          <w:szCs w:val="28"/>
        </w:rPr>
        <w:tab/>
        <w:t>________________</w:t>
      </w:r>
    </w:p>
    <w:p w:rsidR="00EF6F33" w:rsidRPr="00075968" w:rsidRDefault="00EF6F33" w:rsidP="00EF6F33">
      <w:pPr>
        <w:spacing w:line="240" w:lineRule="exact"/>
        <w:ind w:firstLine="709"/>
        <w:jc w:val="both"/>
      </w:pPr>
      <w:r>
        <w:rPr>
          <w:szCs w:val="28"/>
        </w:rPr>
        <w:tab/>
      </w:r>
      <w:r w:rsidRPr="00075968">
        <w:t>(дата)</w:t>
      </w:r>
      <w:r w:rsidRPr="00075968">
        <w:tab/>
      </w:r>
      <w:r w:rsidRPr="00075968">
        <w:tab/>
      </w:r>
      <w:r w:rsidRPr="00075968">
        <w:tab/>
      </w:r>
      <w:r w:rsidRPr="00075968">
        <w:tab/>
      </w:r>
      <w:r w:rsidRPr="00075968">
        <w:tab/>
      </w:r>
      <w:r w:rsidRPr="00075968">
        <w:tab/>
      </w:r>
      <w:r w:rsidRPr="00075968">
        <w:tab/>
      </w:r>
      <w:r w:rsidRPr="00075968">
        <w:tab/>
        <w:t>(подпись)</w:t>
      </w:r>
    </w:p>
    <w:p w:rsidR="00EF6F33" w:rsidRDefault="00EF6F33" w:rsidP="00EF6F33">
      <w:pPr>
        <w:ind w:firstLine="709"/>
        <w:rPr>
          <w:szCs w:val="28"/>
        </w:rPr>
      </w:pPr>
    </w:p>
    <w:p w:rsidR="00EF6F33" w:rsidRDefault="00EF6F33" w:rsidP="00EF6F33">
      <w:pPr>
        <w:ind w:firstLine="709"/>
        <w:rPr>
          <w:i/>
          <w:szCs w:val="28"/>
        </w:rPr>
      </w:pPr>
      <w:r>
        <w:rPr>
          <w:i/>
          <w:szCs w:val="28"/>
        </w:rPr>
        <w:t>Даю согласие на обработку моих персональных данных, а именно:</w:t>
      </w:r>
    </w:p>
    <w:p w:rsidR="00EF6F33" w:rsidRDefault="00EF6F33" w:rsidP="00EF6F33">
      <w:pPr>
        <w:ind w:firstLine="709"/>
        <w:rPr>
          <w:i/>
          <w:szCs w:val="28"/>
        </w:rPr>
      </w:pPr>
      <w:proofErr w:type="gramStart"/>
      <w:r>
        <w:rPr>
          <w:i/>
          <w:szCs w:val="28"/>
        </w:rPr>
        <w:t xml:space="preserve">- общие сведения (фамилия, имя, отчество; дата и место рождения; пол; гражданство; образование, в </w:t>
      </w:r>
      <w:proofErr w:type="spellStart"/>
      <w:r>
        <w:rPr>
          <w:i/>
          <w:szCs w:val="28"/>
        </w:rPr>
        <w:t>т.ч</w:t>
      </w:r>
      <w:proofErr w:type="spellEnd"/>
      <w:r>
        <w:rPr>
          <w:i/>
          <w:szCs w:val="28"/>
        </w:rPr>
        <w:t>. сведения о документах подтверждающих его; профессия; семейное положение; сведения о местах (стаже) работы (службе).</w:t>
      </w:r>
      <w:proofErr w:type="gramEnd"/>
    </w:p>
    <w:p w:rsidR="00EF6F33" w:rsidRDefault="00EF6F33" w:rsidP="00EF6F33">
      <w:pPr>
        <w:ind w:firstLine="709"/>
        <w:rPr>
          <w:i/>
          <w:szCs w:val="28"/>
        </w:rPr>
      </w:pPr>
    </w:p>
    <w:p w:rsidR="00EF6F33" w:rsidRDefault="00EF6F33" w:rsidP="00EF6F33">
      <w:pPr>
        <w:ind w:firstLine="709"/>
        <w:jc w:val="both"/>
        <w:rPr>
          <w:szCs w:val="28"/>
        </w:rPr>
      </w:pPr>
      <w:r>
        <w:rPr>
          <w:szCs w:val="28"/>
        </w:rPr>
        <w:t>________________</w:t>
      </w:r>
      <w:r>
        <w:rPr>
          <w:szCs w:val="28"/>
        </w:rPr>
        <w:tab/>
      </w:r>
      <w:r>
        <w:rPr>
          <w:szCs w:val="28"/>
        </w:rPr>
        <w:tab/>
      </w:r>
      <w:r>
        <w:rPr>
          <w:szCs w:val="28"/>
        </w:rPr>
        <w:tab/>
      </w:r>
      <w:r>
        <w:rPr>
          <w:szCs w:val="28"/>
        </w:rPr>
        <w:tab/>
      </w:r>
      <w:r>
        <w:rPr>
          <w:szCs w:val="28"/>
        </w:rPr>
        <w:tab/>
        <w:t>________________</w:t>
      </w:r>
    </w:p>
    <w:p w:rsidR="00EF6F33" w:rsidRPr="002D40FF" w:rsidRDefault="00EF6F33" w:rsidP="00EF6F33">
      <w:pPr>
        <w:spacing w:line="240" w:lineRule="exact"/>
        <w:ind w:firstLine="709"/>
        <w:jc w:val="both"/>
        <w:rPr>
          <w:i/>
          <w:szCs w:val="28"/>
        </w:rPr>
      </w:pPr>
      <w:r>
        <w:rPr>
          <w:szCs w:val="28"/>
        </w:rPr>
        <w:tab/>
      </w:r>
      <w:r w:rsidRPr="00075968">
        <w:t>(дата)</w:t>
      </w:r>
      <w:r w:rsidRPr="00075968">
        <w:tab/>
      </w:r>
      <w:r w:rsidRPr="00075968">
        <w:tab/>
      </w:r>
      <w:r w:rsidRPr="00075968">
        <w:tab/>
      </w:r>
      <w:r w:rsidRPr="00075968">
        <w:tab/>
      </w:r>
      <w:r w:rsidRPr="00075968">
        <w:tab/>
      </w:r>
      <w:r w:rsidRPr="00075968">
        <w:tab/>
      </w:r>
      <w:r w:rsidRPr="00075968">
        <w:tab/>
      </w:r>
      <w:r w:rsidRPr="00075968">
        <w:tab/>
        <w:t>(подпись)</w:t>
      </w:r>
    </w:p>
    <w:p w:rsidR="00EF6F33" w:rsidRDefault="00EF6F33" w:rsidP="00EF6F33">
      <w:pPr>
        <w:jc w:val="both"/>
        <w:rPr>
          <w:sz w:val="27"/>
          <w:szCs w:val="27"/>
          <w:shd w:val="clear" w:color="auto" w:fill="FFFFFF"/>
        </w:rPr>
      </w:pPr>
    </w:p>
    <w:p w:rsidR="00EF6F33" w:rsidRDefault="00EF6F33" w:rsidP="00EF6F33">
      <w:pPr>
        <w:jc w:val="both"/>
        <w:rPr>
          <w:sz w:val="27"/>
          <w:szCs w:val="27"/>
          <w:shd w:val="clear" w:color="auto" w:fill="FFFFFF"/>
        </w:rPr>
      </w:pPr>
    </w:p>
    <w:p w:rsidR="00A47205" w:rsidRDefault="00A47205" w:rsidP="00EF6F33">
      <w:pPr>
        <w:jc w:val="center"/>
        <w:rPr>
          <w:b/>
          <w:bCs/>
          <w:szCs w:val="28"/>
          <w:shd w:val="clear" w:color="auto" w:fill="FFFFFF"/>
        </w:rPr>
        <w:sectPr w:rsidR="00A47205">
          <w:pgSz w:w="11906" w:h="16838"/>
          <w:pgMar w:top="1134" w:right="851" w:bottom="1134" w:left="1701" w:header="709" w:footer="709" w:gutter="0"/>
          <w:cols w:space="720"/>
          <w:formProt w:val="0"/>
          <w:docGrid w:linePitch="381"/>
        </w:sectPr>
      </w:pPr>
    </w:p>
    <w:p w:rsidR="00EF6F33" w:rsidRPr="00FA00D0" w:rsidRDefault="00EF6F33" w:rsidP="00EF6F33">
      <w:pPr>
        <w:spacing w:line="276" w:lineRule="auto"/>
        <w:jc w:val="right"/>
        <w:rPr>
          <w:b/>
          <w:szCs w:val="28"/>
          <w:shd w:val="clear" w:color="auto" w:fill="FFFFFF"/>
        </w:rPr>
      </w:pPr>
      <w:r w:rsidRPr="00FA00D0">
        <w:rPr>
          <w:b/>
          <w:szCs w:val="28"/>
          <w:shd w:val="clear" w:color="auto" w:fill="FFFFFF"/>
        </w:rPr>
        <w:lastRenderedPageBreak/>
        <w:t>Приложение №</w:t>
      </w:r>
      <w:r>
        <w:rPr>
          <w:b/>
          <w:szCs w:val="28"/>
          <w:shd w:val="clear" w:color="auto" w:fill="FFFFFF"/>
        </w:rPr>
        <w:t>2</w:t>
      </w:r>
    </w:p>
    <w:p w:rsidR="00EF6F33" w:rsidRDefault="00EF6F33" w:rsidP="00EF6F33">
      <w:pPr>
        <w:spacing w:line="276" w:lineRule="auto"/>
        <w:jc w:val="right"/>
        <w:rPr>
          <w:sz w:val="27"/>
          <w:szCs w:val="27"/>
          <w:shd w:val="clear" w:color="auto" w:fill="FFFFFF"/>
        </w:rPr>
      </w:pPr>
      <w:r>
        <w:rPr>
          <w:sz w:val="27"/>
          <w:szCs w:val="27"/>
          <w:shd w:val="clear" w:color="auto" w:fill="FFFFFF"/>
        </w:rPr>
        <w:t>к Положению о Молодежном совете при</w:t>
      </w:r>
    </w:p>
    <w:p w:rsidR="00EF6F33" w:rsidRDefault="00EF6F33" w:rsidP="00EF6F33">
      <w:pPr>
        <w:spacing w:line="276" w:lineRule="auto"/>
        <w:jc w:val="right"/>
        <w:rPr>
          <w:sz w:val="27"/>
          <w:szCs w:val="27"/>
          <w:shd w:val="clear" w:color="auto" w:fill="FFFFFF"/>
        </w:rPr>
      </w:pPr>
      <w:r>
        <w:rPr>
          <w:sz w:val="27"/>
          <w:szCs w:val="27"/>
          <w:shd w:val="clear" w:color="auto" w:fill="FFFFFF"/>
        </w:rPr>
        <w:t>главе Мурашинского муниципального округа</w:t>
      </w:r>
    </w:p>
    <w:p w:rsidR="00EF6F33" w:rsidRDefault="00EF6F33" w:rsidP="00EF6F33">
      <w:pPr>
        <w:jc w:val="center"/>
        <w:rPr>
          <w:b/>
          <w:bCs/>
          <w:szCs w:val="28"/>
          <w:shd w:val="clear" w:color="auto" w:fill="FFFFFF"/>
        </w:rPr>
      </w:pPr>
    </w:p>
    <w:p w:rsidR="00EF6F33" w:rsidRPr="00FA00D0" w:rsidRDefault="00EF6F33" w:rsidP="00EF6F33">
      <w:pPr>
        <w:jc w:val="center"/>
        <w:rPr>
          <w:b/>
          <w:bCs/>
          <w:szCs w:val="28"/>
          <w:shd w:val="clear" w:color="auto" w:fill="FFFFFF"/>
        </w:rPr>
      </w:pPr>
      <w:r w:rsidRPr="00FA00D0">
        <w:rPr>
          <w:b/>
          <w:bCs/>
          <w:szCs w:val="28"/>
          <w:shd w:val="clear" w:color="auto" w:fill="FFFFFF"/>
        </w:rPr>
        <w:t>АНКЕТА</w:t>
      </w:r>
    </w:p>
    <w:p w:rsidR="00EF6F33" w:rsidRDefault="00EF6F33" w:rsidP="00EF6F33">
      <w:pPr>
        <w:jc w:val="center"/>
        <w:rPr>
          <w:szCs w:val="28"/>
          <w:u w:val="single"/>
          <w:shd w:val="clear" w:color="auto" w:fill="FFFFFF"/>
        </w:rPr>
      </w:pPr>
      <w:r>
        <w:rPr>
          <w:szCs w:val="28"/>
          <w:u w:val="single"/>
          <w:shd w:val="clear" w:color="auto" w:fill="FFFFFF"/>
        </w:rPr>
        <w:t xml:space="preserve">вступающего в Совет молодежи при главе Мурашинского </w:t>
      </w:r>
    </w:p>
    <w:p w:rsidR="00EF6F33" w:rsidRPr="006836DD" w:rsidRDefault="00EF6F33" w:rsidP="00EF6F33">
      <w:pPr>
        <w:jc w:val="center"/>
        <w:rPr>
          <w:szCs w:val="28"/>
          <w:u w:val="single"/>
          <w:shd w:val="clear" w:color="auto" w:fill="FFFFFF"/>
        </w:rPr>
      </w:pPr>
      <w:r>
        <w:rPr>
          <w:szCs w:val="28"/>
          <w:u w:val="single"/>
          <w:shd w:val="clear" w:color="auto" w:fill="FFFFFF"/>
        </w:rPr>
        <w:t>муниципального округа</w:t>
      </w:r>
    </w:p>
    <w:p w:rsidR="00EF6F33" w:rsidRPr="00FA00D0" w:rsidRDefault="00EF6F33" w:rsidP="00EF6F33">
      <w:pPr>
        <w:ind w:firstLine="630"/>
        <w:rPr>
          <w:b/>
          <w:bCs/>
          <w:szCs w:val="28"/>
          <w:shd w:val="clear" w:color="auto" w:fill="FFFFFF"/>
        </w:rPr>
      </w:pPr>
    </w:p>
    <w:p w:rsidR="00EF6F33" w:rsidRPr="00FA00D0" w:rsidRDefault="00EF6F33" w:rsidP="00EF6F33">
      <w:pPr>
        <w:ind w:firstLine="630"/>
        <w:rPr>
          <w:b/>
          <w:bCs/>
          <w:szCs w:val="28"/>
          <w:shd w:val="clear" w:color="auto" w:fill="FFFFFF"/>
        </w:rPr>
      </w:pPr>
      <w:r w:rsidRPr="00FA00D0">
        <w:rPr>
          <w:b/>
          <w:bCs/>
          <w:szCs w:val="28"/>
          <w:shd w:val="clear" w:color="auto" w:fill="FFFFFF"/>
        </w:rPr>
        <w:t>Ф.И.О.</w:t>
      </w:r>
      <w:r>
        <w:rPr>
          <w:b/>
          <w:bCs/>
          <w:szCs w:val="28"/>
          <w:shd w:val="clear" w:color="auto" w:fill="FFFFFF"/>
        </w:rPr>
        <w:t>:</w:t>
      </w:r>
    </w:p>
    <w:p w:rsidR="00EF6F33" w:rsidRPr="00FA00D0" w:rsidRDefault="00EF6F33" w:rsidP="00EF6F33">
      <w:pPr>
        <w:ind w:firstLine="630"/>
        <w:rPr>
          <w:szCs w:val="28"/>
          <w:shd w:val="clear" w:color="auto" w:fill="FFFFFF"/>
        </w:rPr>
      </w:pPr>
    </w:p>
    <w:p w:rsidR="00EF6F33" w:rsidRPr="00FA00D0" w:rsidRDefault="00EF6F33" w:rsidP="00EF6F33">
      <w:pPr>
        <w:ind w:firstLine="630"/>
        <w:rPr>
          <w:szCs w:val="28"/>
          <w:shd w:val="clear" w:color="auto" w:fill="FFFFFF"/>
        </w:rPr>
      </w:pPr>
      <w:r w:rsidRPr="00FA00D0">
        <w:rPr>
          <w:szCs w:val="28"/>
          <w:shd w:val="clear" w:color="auto" w:fill="FFFFFF"/>
        </w:rPr>
        <w:t>Дата рождения:</w:t>
      </w:r>
    </w:p>
    <w:p w:rsidR="00EF6F33" w:rsidRPr="00FA00D0" w:rsidRDefault="00EF6F33" w:rsidP="00EF6F33">
      <w:pPr>
        <w:ind w:firstLine="630"/>
        <w:rPr>
          <w:szCs w:val="28"/>
          <w:shd w:val="clear" w:color="auto" w:fill="FFFFFF"/>
        </w:rPr>
      </w:pPr>
    </w:p>
    <w:p w:rsidR="00EF6F33" w:rsidRPr="00FA00D0" w:rsidRDefault="00EF6F33" w:rsidP="00EF6F33">
      <w:pPr>
        <w:ind w:firstLine="630"/>
        <w:rPr>
          <w:szCs w:val="28"/>
          <w:shd w:val="clear" w:color="auto" w:fill="FFFFFF"/>
        </w:rPr>
      </w:pPr>
      <w:r w:rsidRPr="00FA00D0">
        <w:rPr>
          <w:szCs w:val="28"/>
          <w:shd w:val="clear" w:color="auto" w:fill="FFFFFF"/>
        </w:rPr>
        <w:t>Образование:</w:t>
      </w:r>
    </w:p>
    <w:p w:rsidR="00EF6F33" w:rsidRPr="00FA00D0" w:rsidRDefault="00EF6F33" w:rsidP="00EF6F33">
      <w:pPr>
        <w:ind w:firstLine="630"/>
        <w:rPr>
          <w:szCs w:val="28"/>
          <w:shd w:val="clear" w:color="auto" w:fill="FFFFFF"/>
        </w:rPr>
      </w:pPr>
    </w:p>
    <w:p w:rsidR="00EF6F33" w:rsidRPr="00FA00D0" w:rsidRDefault="00EF6F33" w:rsidP="00EF6F33">
      <w:pPr>
        <w:ind w:firstLine="630"/>
        <w:rPr>
          <w:szCs w:val="28"/>
          <w:shd w:val="clear" w:color="auto" w:fill="FFFFFF"/>
        </w:rPr>
      </w:pPr>
      <w:r>
        <w:rPr>
          <w:szCs w:val="28"/>
          <w:shd w:val="clear" w:color="auto" w:fill="FFFFFF"/>
        </w:rPr>
        <w:t>Место работы/учебы, должность, стаж трудовой деятельности</w:t>
      </w:r>
      <w:r w:rsidRPr="00FA00D0">
        <w:rPr>
          <w:szCs w:val="28"/>
          <w:shd w:val="clear" w:color="auto" w:fill="FFFFFF"/>
        </w:rPr>
        <w:t>:</w:t>
      </w:r>
    </w:p>
    <w:p w:rsidR="00EF6F33" w:rsidRPr="00FA00D0" w:rsidRDefault="00EF6F33" w:rsidP="00EF6F33">
      <w:pPr>
        <w:ind w:firstLine="630"/>
        <w:rPr>
          <w:szCs w:val="28"/>
          <w:shd w:val="clear" w:color="auto" w:fill="FFFFFF"/>
        </w:rPr>
      </w:pPr>
    </w:p>
    <w:p w:rsidR="00EF6F33" w:rsidRPr="00FA00D0" w:rsidRDefault="00EF6F33" w:rsidP="00EF6F33">
      <w:pPr>
        <w:ind w:firstLine="630"/>
        <w:rPr>
          <w:szCs w:val="28"/>
          <w:shd w:val="clear" w:color="auto" w:fill="FFFFFF"/>
        </w:rPr>
      </w:pPr>
      <w:r w:rsidRPr="00FA00D0">
        <w:rPr>
          <w:szCs w:val="28"/>
          <w:shd w:val="clear" w:color="auto" w:fill="FFFFFF"/>
        </w:rPr>
        <w:t>Адрес проживания:</w:t>
      </w:r>
    </w:p>
    <w:p w:rsidR="00EF6F33" w:rsidRPr="00FA00D0" w:rsidRDefault="00EF6F33" w:rsidP="00EF6F33">
      <w:pPr>
        <w:ind w:firstLine="630"/>
        <w:rPr>
          <w:szCs w:val="28"/>
          <w:shd w:val="clear" w:color="auto" w:fill="FFFFFF"/>
        </w:rPr>
      </w:pPr>
    </w:p>
    <w:p w:rsidR="00EF6F33" w:rsidRPr="00FA00D0" w:rsidRDefault="00EF6F33" w:rsidP="00EF6F33">
      <w:pPr>
        <w:ind w:firstLine="630"/>
        <w:rPr>
          <w:szCs w:val="28"/>
          <w:shd w:val="clear" w:color="auto" w:fill="FFFFFF"/>
        </w:rPr>
      </w:pPr>
      <w:r w:rsidRPr="00FA00D0">
        <w:rPr>
          <w:szCs w:val="28"/>
          <w:shd w:val="clear" w:color="auto" w:fill="FFFFFF"/>
        </w:rPr>
        <w:t>Телефоны для оперативной связи</w:t>
      </w:r>
      <w:r>
        <w:rPr>
          <w:szCs w:val="28"/>
          <w:shd w:val="clear" w:color="auto" w:fill="FFFFFF"/>
        </w:rPr>
        <w:t xml:space="preserve">, </w:t>
      </w:r>
      <w:r>
        <w:rPr>
          <w:szCs w:val="28"/>
          <w:shd w:val="clear" w:color="auto" w:fill="FFFFFF"/>
          <w:lang w:val="en-US"/>
        </w:rPr>
        <w:t>e</w:t>
      </w:r>
      <w:r w:rsidRPr="000C1542">
        <w:rPr>
          <w:szCs w:val="28"/>
          <w:shd w:val="clear" w:color="auto" w:fill="FFFFFF"/>
        </w:rPr>
        <w:t>-</w:t>
      </w:r>
      <w:r>
        <w:rPr>
          <w:szCs w:val="28"/>
          <w:shd w:val="clear" w:color="auto" w:fill="FFFFFF"/>
          <w:lang w:val="en-US"/>
        </w:rPr>
        <w:t>mail</w:t>
      </w:r>
      <w:r w:rsidRPr="00FA00D0">
        <w:rPr>
          <w:szCs w:val="28"/>
          <w:shd w:val="clear" w:color="auto" w:fill="FFFFFF"/>
        </w:rPr>
        <w:t>:</w:t>
      </w:r>
    </w:p>
    <w:p w:rsidR="00EF6F33" w:rsidRPr="00FA00D0" w:rsidRDefault="00EF6F33" w:rsidP="00EF6F33">
      <w:pPr>
        <w:ind w:firstLine="630"/>
        <w:rPr>
          <w:szCs w:val="28"/>
          <w:shd w:val="clear" w:color="auto" w:fill="FFFFFF"/>
        </w:rPr>
      </w:pPr>
    </w:p>
    <w:p w:rsidR="00EF6F33" w:rsidRPr="00FA00D0" w:rsidRDefault="00EF6F33" w:rsidP="00EF6F33">
      <w:pPr>
        <w:ind w:left="567"/>
        <w:rPr>
          <w:szCs w:val="28"/>
          <w:shd w:val="clear" w:color="auto" w:fill="FFFFFF"/>
        </w:rPr>
      </w:pPr>
      <w:r w:rsidRPr="00FA00D0">
        <w:rPr>
          <w:szCs w:val="28"/>
          <w:shd w:val="clear" w:color="auto" w:fill="FFFFFF"/>
        </w:rPr>
        <w:t>Имеющиеся награды, поощрения</w:t>
      </w:r>
      <w:r>
        <w:rPr>
          <w:szCs w:val="28"/>
          <w:shd w:val="clear" w:color="auto" w:fill="FFFFFF"/>
        </w:rPr>
        <w:t xml:space="preserve"> </w:t>
      </w:r>
      <w:r w:rsidRPr="00FA00D0">
        <w:rPr>
          <w:szCs w:val="28"/>
          <w:shd w:val="clear" w:color="auto" w:fill="FFFFFF"/>
        </w:rPr>
        <w:t>(медали, знаки, почетные грамоты, дипломы, благодарности):</w:t>
      </w:r>
    </w:p>
    <w:p w:rsidR="00EF6F33" w:rsidRPr="00FA00D0" w:rsidRDefault="00EF6F33" w:rsidP="00EF6F33">
      <w:pPr>
        <w:ind w:left="567"/>
        <w:rPr>
          <w:szCs w:val="28"/>
          <w:shd w:val="clear" w:color="auto" w:fill="FFFFFF"/>
        </w:rPr>
      </w:pPr>
    </w:p>
    <w:p w:rsidR="00EF6F33" w:rsidRPr="00FA00D0" w:rsidRDefault="00EF6F33" w:rsidP="00EF6F33">
      <w:pPr>
        <w:ind w:left="567"/>
        <w:rPr>
          <w:szCs w:val="28"/>
          <w:shd w:val="clear" w:color="auto" w:fill="FFFFFF"/>
        </w:rPr>
      </w:pPr>
      <w:r>
        <w:rPr>
          <w:szCs w:val="28"/>
          <w:shd w:val="clear" w:color="auto" w:fill="FFFFFF"/>
        </w:rPr>
        <w:t>Семейное положение, наличие детей:</w:t>
      </w:r>
    </w:p>
    <w:p w:rsidR="00EF6F33" w:rsidRPr="00FA00D0" w:rsidRDefault="00EF6F33" w:rsidP="00EF6F33">
      <w:pPr>
        <w:ind w:left="567"/>
        <w:rPr>
          <w:szCs w:val="28"/>
          <w:shd w:val="clear" w:color="auto" w:fill="FFFFFF"/>
        </w:rPr>
      </w:pPr>
    </w:p>
    <w:p w:rsidR="00EF6F33" w:rsidRDefault="00EF6F33" w:rsidP="00EF6F33">
      <w:pPr>
        <w:ind w:left="567"/>
        <w:rPr>
          <w:szCs w:val="28"/>
          <w:shd w:val="clear" w:color="auto" w:fill="FFFFFF"/>
        </w:rPr>
      </w:pPr>
      <w:r w:rsidRPr="00FA00D0">
        <w:rPr>
          <w:szCs w:val="28"/>
          <w:shd w:val="clear" w:color="auto" w:fill="FFFFFF"/>
        </w:rPr>
        <w:t>Участие в общественной деятельности:</w:t>
      </w:r>
    </w:p>
    <w:p w:rsidR="00EF6F33" w:rsidRPr="00FA00D0" w:rsidRDefault="00EF6F33" w:rsidP="00EF6F33">
      <w:pPr>
        <w:ind w:left="567"/>
        <w:rPr>
          <w:szCs w:val="28"/>
          <w:shd w:val="clear" w:color="auto" w:fill="FFFFFF"/>
        </w:rPr>
      </w:pPr>
    </w:p>
    <w:p w:rsidR="00EF6F33" w:rsidRPr="00FA00D0" w:rsidRDefault="00EF6F33" w:rsidP="00EF6F33">
      <w:pPr>
        <w:ind w:left="567"/>
        <w:rPr>
          <w:szCs w:val="28"/>
          <w:shd w:val="clear" w:color="auto" w:fill="FFFFFF"/>
        </w:rPr>
      </w:pPr>
    </w:p>
    <w:p w:rsidR="00EF6F33" w:rsidRDefault="00EF6F33" w:rsidP="00EF6F33">
      <w:pPr>
        <w:ind w:left="567"/>
        <w:rPr>
          <w:szCs w:val="28"/>
          <w:shd w:val="clear" w:color="auto" w:fill="FFFFFF"/>
        </w:rPr>
      </w:pPr>
      <w:r>
        <w:rPr>
          <w:szCs w:val="28"/>
          <w:shd w:val="clear" w:color="auto" w:fill="FFFFFF"/>
        </w:rPr>
        <w:t>Достижения в сфере молодежной политики:</w:t>
      </w:r>
    </w:p>
    <w:p w:rsidR="00EF6F33" w:rsidRDefault="00EF6F33" w:rsidP="00EF6F33">
      <w:pPr>
        <w:ind w:left="567"/>
        <w:rPr>
          <w:szCs w:val="28"/>
          <w:shd w:val="clear" w:color="auto" w:fill="FFFFFF"/>
        </w:rPr>
      </w:pPr>
    </w:p>
    <w:p w:rsidR="00EF6F33" w:rsidRDefault="00EF6F33" w:rsidP="00EF6F33">
      <w:pPr>
        <w:ind w:left="567"/>
        <w:rPr>
          <w:szCs w:val="28"/>
          <w:shd w:val="clear" w:color="auto" w:fill="FFFFFF"/>
        </w:rPr>
      </w:pPr>
    </w:p>
    <w:p w:rsidR="00EF6F33" w:rsidRDefault="00EF6F33" w:rsidP="00EF6F33">
      <w:pPr>
        <w:ind w:left="567"/>
        <w:rPr>
          <w:szCs w:val="28"/>
          <w:shd w:val="clear" w:color="auto" w:fill="FFFFFF"/>
        </w:rPr>
      </w:pPr>
      <w:r>
        <w:rPr>
          <w:szCs w:val="28"/>
          <w:shd w:val="clear" w:color="auto" w:fill="FFFFFF"/>
        </w:rPr>
        <w:t>Предложения/ инициативы в сфере  молодежной политики:</w:t>
      </w:r>
    </w:p>
    <w:p w:rsidR="00EF6F33" w:rsidRDefault="00EF6F33" w:rsidP="00EF6F33">
      <w:pPr>
        <w:ind w:left="567"/>
        <w:rPr>
          <w:szCs w:val="28"/>
          <w:shd w:val="clear" w:color="auto" w:fill="FFFFFF"/>
        </w:rPr>
      </w:pPr>
    </w:p>
    <w:p w:rsidR="00EF6F33" w:rsidRDefault="00EF6F33" w:rsidP="00EF6F33">
      <w:pPr>
        <w:ind w:left="567"/>
        <w:rPr>
          <w:szCs w:val="28"/>
          <w:shd w:val="clear" w:color="auto" w:fill="FFFFFF"/>
        </w:rPr>
      </w:pPr>
    </w:p>
    <w:p w:rsidR="00EF6F33" w:rsidRPr="00FA00D0" w:rsidRDefault="00EF6F33" w:rsidP="00EF6F33">
      <w:pPr>
        <w:ind w:left="567"/>
        <w:rPr>
          <w:szCs w:val="28"/>
          <w:shd w:val="clear" w:color="auto" w:fill="FFFFFF"/>
        </w:rPr>
      </w:pPr>
      <w:r>
        <w:rPr>
          <w:szCs w:val="28"/>
          <w:shd w:val="clear" w:color="auto" w:fill="FFFFFF"/>
        </w:rPr>
        <w:t>Хобби/увлечения:</w:t>
      </w:r>
    </w:p>
    <w:p w:rsidR="00EF6F33" w:rsidRPr="00FA00D0" w:rsidRDefault="00EF6F33" w:rsidP="00EF6F33">
      <w:pPr>
        <w:ind w:left="567"/>
        <w:rPr>
          <w:szCs w:val="28"/>
          <w:shd w:val="clear" w:color="auto" w:fill="FFFFFF"/>
        </w:rPr>
      </w:pPr>
    </w:p>
    <w:p w:rsidR="00EF6F33" w:rsidRPr="00FA00D0" w:rsidRDefault="00EF6F33" w:rsidP="00EF6F33">
      <w:pPr>
        <w:ind w:left="567"/>
        <w:rPr>
          <w:szCs w:val="28"/>
          <w:shd w:val="clear" w:color="auto" w:fill="FFFFFF"/>
        </w:rPr>
      </w:pPr>
    </w:p>
    <w:p w:rsidR="00EF6F33" w:rsidRPr="00FA00D0" w:rsidRDefault="00EF6F33" w:rsidP="00EF6F33">
      <w:pPr>
        <w:ind w:left="567"/>
        <w:rPr>
          <w:szCs w:val="28"/>
          <w:shd w:val="clear" w:color="auto" w:fill="FFFFFF"/>
        </w:rPr>
      </w:pPr>
      <w:r>
        <w:rPr>
          <w:szCs w:val="28"/>
          <w:shd w:val="clear" w:color="auto" w:fill="FFFFFF"/>
        </w:rPr>
        <w:t>Другие сведения, которые участник считает важным сообщить о себе:</w:t>
      </w:r>
    </w:p>
    <w:p w:rsidR="00EF6F33" w:rsidRPr="00FA00D0" w:rsidRDefault="00EF6F33" w:rsidP="00EF6F33">
      <w:pPr>
        <w:ind w:left="567"/>
        <w:rPr>
          <w:szCs w:val="28"/>
          <w:shd w:val="clear" w:color="auto" w:fill="FFFFFF"/>
        </w:rPr>
      </w:pPr>
    </w:p>
    <w:p w:rsidR="00EF6F33" w:rsidRDefault="00EF6F33" w:rsidP="00EF6F33">
      <w:pPr>
        <w:ind w:left="567"/>
        <w:rPr>
          <w:szCs w:val="28"/>
          <w:shd w:val="clear" w:color="auto" w:fill="FFFFFF"/>
        </w:rPr>
      </w:pPr>
    </w:p>
    <w:p w:rsidR="00EF6F33" w:rsidRDefault="00EF6F33" w:rsidP="00EF6F33">
      <w:pPr>
        <w:ind w:left="567"/>
        <w:rPr>
          <w:szCs w:val="28"/>
          <w:shd w:val="clear" w:color="auto" w:fill="FFFFFF"/>
        </w:rPr>
      </w:pPr>
    </w:p>
    <w:p w:rsidR="00EF6F33" w:rsidRPr="00FA00D0" w:rsidRDefault="00EF6F33" w:rsidP="00EF6F33">
      <w:pPr>
        <w:ind w:left="567"/>
        <w:rPr>
          <w:szCs w:val="28"/>
          <w:shd w:val="clear" w:color="auto" w:fill="FFFFFF"/>
        </w:rPr>
      </w:pPr>
      <w:r w:rsidRPr="00FA00D0">
        <w:rPr>
          <w:szCs w:val="28"/>
          <w:shd w:val="clear" w:color="auto" w:fill="FFFFFF"/>
        </w:rPr>
        <w:t>Подпись участника:</w:t>
      </w:r>
    </w:p>
    <w:p w:rsidR="00EF6F33" w:rsidRPr="00FA00D0" w:rsidRDefault="00EF6F33" w:rsidP="00EF6F33">
      <w:pPr>
        <w:ind w:left="567"/>
        <w:rPr>
          <w:szCs w:val="28"/>
          <w:shd w:val="clear" w:color="auto" w:fill="FFFFFF"/>
        </w:rPr>
      </w:pPr>
    </w:p>
    <w:p w:rsidR="00EF6F33" w:rsidRDefault="00EF6F33" w:rsidP="00EF6F33">
      <w:pPr>
        <w:ind w:left="567"/>
      </w:pPr>
      <w:r w:rsidRPr="00FA00D0">
        <w:rPr>
          <w:szCs w:val="28"/>
          <w:shd w:val="clear" w:color="auto" w:fill="FFFFFF"/>
        </w:rPr>
        <w:t>Дата заполнения:</w:t>
      </w:r>
    </w:p>
    <w:p w:rsidR="000C735B" w:rsidRDefault="000C735B" w:rsidP="00A47205">
      <w:pPr>
        <w:suppressAutoHyphens w:val="0"/>
        <w:ind w:left="5103"/>
        <w:rPr>
          <w:szCs w:val="28"/>
          <w:lang w:eastAsia="ru-RU"/>
        </w:rPr>
      </w:pPr>
      <w:r w:rsidRPr="000C735B">
        <w:rPr>
          <w:szCs w:val="28"/>
          <w:lang w:eastAsia="ru-RU"/>
        </w:rPr>
        <w:lastRenderedPageBreak/>
        <w:t>Приложение 2</w:t>
      </w:r>
    </w:p>
    <w:p w:rsidR="00A47205" w:rsidRPr="000C735B" w:rsidRDefault="00A47205" w:rsidP="00A47205">
      <w:pPr>
        <w:suppressAutoHyphens w:val="0"/>
        <w:ind w:left="5103"/>
        <w:rPr>
          <w:szCs w:val="28"/>
          <w:lang w:eastAsia="ru-RU"/>
        </w:rPr>
      </w:pPr>
    </w:p>
    <w:p w:rsidR="000C735B" w:rsidRPr="000C735B" w:rsidRDefault="000C735B" w:rsidP="000C735B">
      <w:pPr>
        <w:suppressAutoHyphens w:val="0"/>
        <w:ind w:left="5103"/>
        <w:rPr>
          <w:szCs w:val="28"/>
          <w:lang w:eastAsia="ru-RU"/>
        </w:rPr>
      </w:pPr>
      <w:r w:rsidRPr="000C735B">
        <w:rPr>
          <w:szCs w:val="28"/>
          <w:lang w:eastAsia="ru-RU"/>
        </w:rPr>
        <w:t>УТВЕРЖДЕН</w:t>
      </w:r>
    </w:p>
    <w:p w:rsidR="000C735B" w:rsidRPr="000C735B" w:rsidRDefault="000C735B" w:rsidP="000C735B">
      <w:pPr>
        <w:suppressAutoHyphens w:val="0"/>
        <w:ind w:left="5103"/>
        <w:rPr>
          <w:szCs w:val="28"/>
          <w:lang w:eastAsia="ru-RU"/>
        </w:rPr>
      </w:pPr>
      <w:r w:rsidRPr="000C735B">
        <w:rPr>
          <w:szCs w:val="28"/>
          <w:lang w:eastAsia="ru-RU"/>
        </w:rPr>
        <w:t xml:space="preserve">постановлением администрации </w:t>
      </w:r>
    </w:p>
    <w:p w:rsidR="000C735B" w:rsidRDefault="000C735B" w:rsidP="000C735B">
      <w:pPr>
        <w:suppressAutoHyphens w:val="0"/>
        <w:ind w:left="5103"/>
        <w:rPr>
          <w:szCs w:val="28"/>
          <w:lang w:eastAsia="ru-RU"/>
        </w:rPr>
      </w:pPr>
      <w:r w:rsidRPr="000C735B">
        <w:rPr>
          <w:szCs w:val="28"/>
          <w:lang w:eastAsia="ru-RU"/>
        </w:rPr>
        <w:t>Мурашинского муниципального округа</w:t>
      </w:r>
      <w:r w:rsidR="00A47205">
        <w:rPr>
          <w:szCs w:val="28"/>
          <w:lang w:eastAsia="ru-RU"/>
        </w:rPr>
        <w:t xml:space="preserve"> </w:t>
      </w:r>
      <w:r w:rsidRPr="000C735B">
        <w:rPr>
          <w:szCs w:val="28"/>
          <w:lang w:eastAsia="ru-RU"/>
        </w:rPr>
        <w:t xml:space="preserve">от </w:t>
      </w:r>
      <w:r w:rsidR="006B0B5B">
        <w:rPr>
          <w:szCs w:val="28"/>
          <w:lang w:eastAsia="ru-RU"/>
        </w:rPr>
        <w:t>24.03.2023</w:t>
      </w:r>
      <w:r w:rsidRPr="000C735B">
        <w:rPr>
          <w:szCs w:val="28"/>
          <w:lang w:eastAsia="ru-RU"/>
        </w:rPr>
        <w:t xml:space="preserve"> № </w:t>
      </w:r>
      <w:r w:rsidR="006B0B5B">
        <w:rPr>
          <w:szCs w:val="28"/>
          <w:lang w:eastAsia="ru-RU"/>
        </w:rPr>
        <w:t>145</w:t>
      </w:r>
      <w:bookmarkStart w:id="0" w:name="_GoBack"/>
      <w:bookmarkEnd w:id="0"/>
    </w:p>
    <w:p w:rsidR="00A47205" w:rsidRPr="00A47205" w:rsidRDefault="00A47205" w:rsidP="000C735B">
      <w:pPr>
        <w:suppressAutoHyphens w:val="0"/>
        <w:ind w:left="5103"/>
        <w:rPr>
          <w:sz w:val="72"/>
          <w:szCs w:val="72"/>
          <w:lang w:eastAsia="ru-RU"/>
        </w:rPr>
      </w:pPr>
    </w:p>
    <w:p w:rsidR="00A47205" w:rsidRDefault="000C735B" w:rsidP="00A47205">
      <w:pPr>
        <w:shd w:val="clear" w:color="auto" w:fill="FFFFFF"/>
        <w:suppressAutoHyphens w:val="0"/>
        <w:jc w:val="center"/>
        <w:textAlignment w:val="baseline"/>
        <w:rPr>
          <w:b/>
          <w:bCs/>
          <w:szCs w:val="28"/>
          <w:lang w:eastAsia="ru-RU"/>
        </w:rPr>
      </w:pPr>
      <w:r w:rsidRPr="000C735B">
        <w:rPr>
          <w:b/>
          <w:bCs/>
          <w:szCs w:val="28"/>
          <w:lang w:eastAsia="ru-RU"/>
        </w:rPr>
        <w:t xml:space="preserve">СОСТАВ </w:t>
      </w:r>
    </w:p>
    <w:p w:rsidR="000C735B" w:rsidRPr="000C735B" w:rsidRDefault="00A47205" w:rsidP="00A47205">
      <w:pPr>
        <w:shd w:val="clear" w:color="auto" w:fill="FFFFFF"/>
        <w:suppressAutoHyphens w:val="0"/>
        <w:jc w:val="center"/>
        <w:textAlignment w:val="baseline"/>
        <w:rPr>
          <w:b/>
          <w:bCs/>
          <w:szCs w:val="28"/>
          <w:lang w:eastAsia="ru-RU"/>
        </w:rPr>
      </w:pPr>
      <w:r w:rsidRPr="000C735B">
        <w:rPr>
          <w:b/>
          <w:bCs/>
          <w:szCs w:val="28"/>
          <w:lang w:eastAsia="ru-RU"/>
        </w:rPr>
        <w:t>экспертной комиссии по принятию решения о включении в молодежный совет при главе Мурашинского муниципального окр</w:t>
      </w:r>
      <w:r>
        <w:rPr>
          <w:b/>
          <w:bCs/>
          <w:szCs w:val="28"/>
          <w:lang w:eastAsia="ru-RU"/>
        </w:rPr>
        <w:t>у</w:t>
      </w:r>
      <w:r w:rsidRPr="000C735B">
        <w:rPr>
          <w:b/>
          <w:bCs/>
          <w:szCs w:val="28"/>
          <w:lang w:eastAsia="ru-RU"/>
        </w:rPr>
        <w:t>га</w:t>
      </w:r>
    </w:p>
    <w:p w:rsidR="000C735B" w:rsidRPr="000C735B" w:rsidRDefault="000C735B" w:rsidP="000C735B">
      <w:pPr>
        <w:shd w:val="clear" w:color="auto" w:fill="FFFFFF"/>
        <w:suppressAutoHyphens w:val="0"/>
        <w:jc w:val="center"/>
        <w:textAlignment w:val="baseline"/>
        <w:rPr>
          <w:rFonts w:ascii="Arial" w:hAnsi="Arial" w:cs="Arial"/>
          <w:szCs w:val="28"/>
          <w:lang w:eastAsia="ru-RU"/>
        </w:rPr>
      </w:pPr>
    </w:p>
    <w:tbl>
      <w:tblPr>
        <w:tblW w:w="9437" w:type="dxa"/>
        <w:tblLook w:val="04A0" w:firstRow="1" w:lastRow="0" w:firstColumn="1" w:lastColumn="0" w:noHBand="0" w:noVBand="1"/>
      </w:tblPr>
      <w:tblGrid>
        <w:gridCol w:w="2943"/>
        <w:gridCol w:w="405"/>
        <w:gridCol w:w="6089"/>
      </w:tblGrid>
      <w:tr w:rsidR="000C735B" w:rsidRPr="000C735B" w:rsidTr="00A47205">
        <w:tc>
          <w:tcPr>
            <w:tcW w:w="2943" w:type="dxa"/>
            <w:shd w:val="clear" w:color="auto" w:fill="auto"/>
          </w:tcPr>
          <w:p w:rsidR="000C735B" w:rsidRPr="000C735B" w:rsidRDefault="000C735B" w:rsidP="000C735B">
            <w:pPr>
              <w:suppressAutoHyphens w:val="0"/>
              <w:rPr>
                <w:szCs w:val="28"/>
                <w:lang w:eastAsia="ru-RU"/>
              </w:rPr>
            </w:pPr>
            <w:r w:rsidRPr="000C735B">
              <w:rPr>
                <w:szCs w:val="28"/>
                <w:lang w:eastAsia="ru-RU"/>
              </w:rPr>
              <w:t>РЯБИНИН</w:t>
            </w:r>
          </w:p>
          <w:p w:rsidR="000C735B" w:rsidRPr="000C735B" w:rsidRDefault="000C735B" w:rsidP="000C735B">
            <w:pPr>
              <w:suppressAutoHyphens w:val="0"/>
              <w:rPr>
                <w:szCs w:val="28"/>
                <w:lang w:eastAsia="ru-RU"/>
              </w:rPr>
            </w:pPr>
            <w:r w:rsidRPr="000C735B">
              <w:rPr>
                <w:szCs w:val="28"/>
                <w:lang w:eastAsia="ru-RU"/>
              </w:rPr>
              <w:t>Сергей Иванович</w:t>
            </w:r>
          </w:p>
        </w:tc>
        <w:tc>
          <w:tcPr>
            <w:tcW w:w="405" w:type="dxa"/>
            <w:shd w:val="clear" w:color="auto" w:fill="auto"/>
          </w:tcPr>
          <w:p w:rsidR="000C735B" w:rsidRPr="000C735B" w:rsidRDefault="000C735B" w:rsidP="000C735B">
            <w:pPr>
              <w:suppressAutoHyphens w:val="0"/>
              <w:jc w:val="center"/>
              <w:rPr>
                <w:szCs w:val="28"/>
                <w:lang w:eastAsia="ru-RU"/>
              </w:rPr>
            </w:pPr>
            <w:r w:rsidRPr="000C735B">
              <w:rPr>
                <w:szCs w:val="28"/>
                <w:lang w:eastAsia="ru-RU"/>
              </w:rPr>
              <w:t>-</w:t>
            </w:r>
          </w:p>
        </w:tc>
        <w:tc>
          <w:tcPr>
            <w:tcW w:w="6089" w:type="dxa"/>
            <w:shd w:val="clear" w:color="auto" w:fill="auto"/>
          </w:tcPr>
          <w:p w:rsidR="000C735B" w:rsidRPr="000C735B" w:rsidRDefault="000C735B" w:rsidP="000C735B">
            <w:pPr>
              <w:suppressAutoHyphens w:val="0"/>
              <w:jc w:val="both"/>
              <w:rPr>
                <w:szCs w:val="28"/>
                <w:lang w:eastAsia="ru-RU"/>
              </w:rPr>
            </w:pPr>
            <w:r w:rsidRPr="000C735B">
              <w:rPr>
                <w:szCs w:val="28"/>
                <w:lang w:eastAsia="ru-RU"/>
              </w:rPr>
              <w:t>глава Мурашинского муниципального округа, председатель комиссии;</w:t>
            </w:r>
          </w:p>
          <w:p w:rsidR="000C735B" w:rsidRPr="000C735B" w:rsidRDefault="000C735B" w:rsidP="000C735B">
            <w:pPr>
              <w:suppressAutoHyphens w:val="0"/>
              <w:jc w:val="both"/>
              <w:rPr>
                <w:szCs w:val="28"/>
                <w:lang w:eastAsia="ru-RU"/>
              </w:rPr>
            </w:pPr>
          </w:p>
        </w:tc>
      </w:tr>
      <w:tr w:rsidR="000C735B" w:rsidRPr="000C735B" w:rsidTr="00A47205">
        <w:tc>
          <w:tcPr>
            <w:tcW w:w="2943" w:type="dxa"/>
            <w:shd w:val="clear" w:color="auto" w:fill="auto"/>
          </w:tcPr>
          <w:p w:rsidR="000C735B" w:rsidRPr="000C735B" w:rsidRDefault="000C735B" w:rsidP="000C735B">
            <w:pPr>
              <w:suppressAutoHyphens w:val="0"/>
              <w:rPr>
                <w:szCs w:val="28"/>
                <w:lang w:eastAsia="ru-RU"/>
              </w:rPr>
            </w:pPr>
            <w:r w:rsidRPr="000C735B">
              <w:rPr>
                <w:szCs w:val="28"/>
                <w:lang w:eastAsia="ru-RU"/>
              </w:rPr>
              <w:t>ТКАЧ</w:t>
            </w:r>
          </w:p>
          <w:p w:rsidR="000C735B" w:rsidRPr="000C735B" w:rsidRDefault="000C735B" w:rsidP="000C735B">
            <w:pPr>
              <w:suppressAutoHyphens w:val="0"/>
              <w:rPr>
                <w:szCs w:val="28"/>
                <w:lang w:eastAsia="ru-RU"/>
              </w:rPr>
            </w:pPr>
            <w:r w:rsidRPr="000C735B">
              <w:rPr>
                <w:szCs w:val="28"/>
                <w:lang w:eastAsia="ru-RU"/>
              </w:rPr>
              <w:t>Екатерина Юрьевна</w:t>
            </w:r>
          </w:p>
        </w:tc>
        <w:tc>
          <w:tcPr>
            <w:tcW w:w="405" w:type="dxa"/>
            <w:shd w:val="clear" w:color="auto" w:fill="auto"/>
          </w:tcPr>
          <w:p w:rsidR="000C735B" w:rsidRPr="000C735B" w:rsidRDefault="000C735B" w:rsidP="000C735B">
            <w:pPr>
              <w:suppressAutoHyphens w:val="0"/>
              <w:jc w:val="center"/>
              <w:rPr>
                <w:szCs w:val="28"/>
                <w:lang w:eastAsia="ru-RU"/>
              </w:rPr>
            </w:pPr>
            <w:r w:rsidRPr="000C735B">
              <w:rPr>
                <w:szCs w:val="28"/>
                <w:lang w:eastAsia="ru-RU"/>
              </w:rPr>
              <w:t>-</w:t>
            </w:r>
          </w:p>
        </w:tc>
        <w:tc>
          <w:tcPr>
            <w:tcW w:w="6089" w:type="dxa"/>
            <w:shd w:val="clear" w:color="auto" w:fill="auto"/>
          </w:tcPr>
          <w:p w:rsidR="000C735B" w:rsidRPr="000C735B" w:rsidRDefault="000C735B" w:rsidP="000C735B">
            <w:pPr>
              <w:suppressAutoHyphens w:val="0"/>
              <w:jc w:val="both"/>
              <w:rPr>
                <w:szCs w:val="28"/>
                <w:lang w:eastAsia="ru-RU"/>
              </w:rPr>
            </w:pPr>
            <w:r w:rsidRPr="000C735B">
              <w:rPr>
                <w:szCs w:val="28"/>
                <w:lang w:eastAsia="ru-RU"/>
              </w:rPr>
              <w:t>заместитель главы администрации Мурашинского муниципального округа, заведующий отделом социальной политики, заместитель председателя комиссии;</w:t>
            </w:r>
          </w:p>
          <w:p w:rsidR="000C735B" w:rsidRPr="000C735B" w:rsidRDefault="000C735B" w:rsidP="000C735B">
            <w:pPr>
              <w:suppressAutoHyphens w:val="0"/>
              <w:jc w:val="both"/>
              <w:rPr>
                <w:szCs w:val="28"/>
                <w:lang w:eastAsia="ru-RU"/>
              </w:rPr>
            </w:pPr>
          </w:p>
        </w:tc>
      </w:tr>
      <w:tr w:rsidR="000C735B" w:rsidRPr="000C735B" w:rsidTr="00A47205">
        <w:tc>
          <w:tcPr>
            <w:tcW w:w="2943" w:type="dxa"/>
            <w:shd w:val="clear" w:color="auto" w:fill="auto"/>
          </w:tcPr>
          <w:p w:rsidR="000C735B" w:rsidRPr="000C735B" w:rsidRDefault="000C735B" w:rsidP="000C735B">
            <w:pPr>
              <w:suppressAutoHyphens w:val="0"/>
              <w:rPr>
                <w:szCs w:val="28"/>
                <w:lang w:eastAsia="ru-RU"/>
              </w:rPr>
            </w:pPr>
            <w:r w:rsidRPr="000C735B">
              <w:rPr>
                <w:szCs w:val="28"/>
                <w:lang w:eastAsia="ru-RU"/>
              </w:rPr>
              <w:t>КОЛУПАЕВА</w:t>
            </w:r>
          </w:p>
          <w:p w:rsidR="000C735B" w:rsidRPr="000C735B" w:rsidRDefault="000C735B" w:rsidP="000C735B">
            <w:pPr>
              <w:suppressAutoHyphens w:val="0"/>
              <w:rPr>
                <w:szCs w:val="28"/>
                <w:lang w:eastAsia="ru-RU"/>
              </w:rPr>
            </w:pPr>
            <w:r w:rsidRPr="000C735B">
              <w:rPr>
                <w:szCs w:val="28"/>
                <w:lang w:eastAsia="ru-RU"/>
              </w:rPr>
              <w:t>Екатерина Анатольевна</w:t>
            </w:r>
          </w:p>
        </w:tc>
        <w:tc>
          <w:tcPr>
            <w:tcW w:w="405" w:type="dxa"/>
            <w:shd w:val="clear" w:color="auto" w:fill="auto"/>
          </w:tcPr>
          <w:p w:rsidR="000C735B" w:rsidRPr="000C735B" w:rsidRDefault="000C735B" w:rsidP="000C735B">
            <w:pPr>
              <w:suppressAutoHyphens w:val="0"/>
              <w:jc w:val="center"/>
              <w:rPr>
                <w:szCs w:val="28"/>
                <w:lang w:eastAsia="ru-RU"/>
              </w:rPr>
            </w:pPr>
            <w:r w:rsidRPr="000C735B">
              <w:rPr>
                <w:szCs w:val="28"/>
                <w:lang w:eastAsia="ru-RU"/>
              </w:rPr>
              <w:t>-</w:t>
            </w:r>
          </w:p>
        </w:tc>
        <w:tc>
          <w:tcPr>
            <w:tcW w:w="6089" w:type="dxa"/>
            <w:shd w:val="clear" w:color="auto" w:fill="auto"/>
          </w:tcPr>
          <w:p w:rsidR="000C735B" w:rsidRPr="000C735B" w:rsidRDefault="000C735B" w:rsidP="000C735B">
            <w:pPr>
              <w:suppressAutoHyphens w:val="0"/>
              <w:jc w:val="both"/>
              <w:rPr>
                <w:szCs w:val="28"/>
                <w:lang w:eastAsia="ru-RU"/>
              </w:rPr>
            </w:pPr>
            <w:r w:rsidRPr="000C735B">
              <w:rPr>
                <w:szCs w:val="28"/>
                <w:lang w:eastAsia="ru-RU"/>
              </w:rPr>
              <w:t>главный специалист по вопросам социальной политики и работе с молодёжью отдела социальной политики  администрации Мурашинского муниципального округа, секретарь комиссии;</w:t>
            </w:r>
          </w:p>
        </w:tc>
      </w:tr>
      <w:tr w:rsidR="000C735B" w:rsidRPr="000C735B" w:rsidTr="00A47205">
        <w:tc>
          <w:tcPr>
            <w:tcW w:w="2943" w:type="dxa"/>
            <w:shd w:val="clear" w:color="auto" w:fill="auto"/>
          </w:tcPr>
          <w:p w:rsidR="000C735B" w:rsidRPr="000C735B" w:rsidRDefault="000C735B" w:rsidP="000C735B">
            <w:pPr>
              <w:suppressAutoHyphens w:val="0"/>
              <w:rPr>
                <w:szCs w:val="28"/>
                <w:lang w:eastAsia="ru-RU"/>
              </w:rPr>
            </w:pPr>
            <w:r w:rsidRPr="000C735B">
              <w:rPr>
                <w:szCs w:val="28"/>
                <w:lang w:eastAsia="ru-RU"/>
              </w:rPr>
              <w:t>Члены комиссии:</w:t>
            </w:r>
          </w:p>
          <w:p w:rsidR="000C735B" w:rsidRPr="000C735B" w:rsidRDefault="000C735B" w:rsidP="000C735B">
            <w:pPr>
              <w:suppressAutoHyphens w:val="0"/>
              <w:rPr>
                <w:szCs w:val="28"/>
                <w:lang w:eastAsia="ru-RU"/>
              </w:rPr>
            </w:pPr>
          </w:p>
        </w:tc>
        <w:tc>
          <w:tcPr>
            <w:tcW w:w="405" w:type="dxa"/>
            <w:shd w:val="clear" w:color="auto" w:fill="auto"/>
          </w:tcPr>
          <w:p w:rsidR="000C735B" w:rsidRPr="000C735B" w:rsidRDefault="000C735B" w:rsidP="000C735B">
            <w:pPr>
              <w:suppressAutoHyphens w:val="0"/>
              <w:jc w:val="center"/>
              <w:rPr>
                <w:szCs w:val="28"/>
                <w:lang w:eastAsia="ru-RU"/>
              </w:rPr>
            </w:pPr>
          </w:p>
        </w:tc>
        <w:tc>
          <w:tcPr>
            <w:tcW w:w="6089" w:type="dxa"/>
            <w:shd w:val="clear" w:color="auto" w:fill="auto"/>
          </w:tcPr>
          <w:p w:rsidR="000C735B" w:rsidRPr="000C735B" w:rsidRDefault="000C735B" w:rsidP="000C735B">
            <w:pPr>
              <w:suppressAutoHyphens w:val="0"/>
              <w:jc w:val="both"/>
              <w:rPr>
                <w:szCs w:val="28"/>
                <w:lang w:eastAsia="ru-RU"/>
              </w:rPr>
            </w:pPr>
          </w:p>
        </w:tc>
      </w:tr>
      <w:tr w:rsidR="000C735B" w:rsidRPr="000C735B" w:rsidTr="00A47205">
        <w:tc>
          <w:tcPr>
            <w:tcW w:w="2943" w:type="dxa"/>
            <w:shd w:val="clear" w:color="auto" w:fill="auto"/>
          </w:tcPr>
          <w:p w:rsidR="000C735B" w:rsidRPr="000C735B" w:rsidRDefault="000C735B" w:rsidP="000C735B">
            <w:pPr>
              <w:suppressAutoHyphens w:val="0"/>
              <w:rPr>
                <w:szCs w:val="28"/>
                <w:lang w:eastAsia="ru-RU"/>
              </w:rPr>
            </w:pPr>
            <w:r w:rsidRPr="000C735B">
              <w:rPr>
                <w:szCs w:val="28"/>
                <w:lang w:eastAsia="ru-RU"/>
              </w:rPr>
              <w:t xml:space="preserve">ДРАЧ </w:t>
            </w:r>
          </w:p>
          <w:p w:rsidR="000C735B" w:rsidRPr="000C735B" w:rsidRDefault="000C735B" w:rsidP="000C735B">
            <w:pPr>
              <w:suppressAutoHyphens w:val="0"/>
              <w:rPr>
                <w:szCs w:val="28"/>
                <w:lang w:eastAsia="ru-RU"/>
              </w:rPr>
            </w:pPr>
            <w:r w:rsidRPr="000C735B">
              <w:rPr>
                <w:szCs w:val="28"/>
                <w:lang w:eastAsia="ru-RU"/>
              </w:rPr>
              <w:t>Мария Сергеевна</w:t>
            </w:r>
          </w:p>
          <w:p w:rsidR="000C735B" w:rsidRPr="000C735B" w:rsidRDefault="000C735B" w:rsidP="000C735B">
            <w:pPr>
              <w:suppressAutoHyphens w:val="0"/>
              <w:rPr>
                <w:szCs w:val="28"/>
                <w:lang w:eastAsia="ru-RU"/>
              </w:rPr>
            </w:pPr>
          </w:p>
        </w:tc>
        <w:tc>
          <w:tcPr>
            <w:tcW w:w="405" w:type="dxa"/>
            <w:shd w:val="clear" w:color="auto" w:fill="auto"/>
          </w:tcPr>
          <w:p w:rsidR="000C735B" w:rsidRPr="000C735B" w:rsidRDefault="000C735B" w:rsidP="000C735B">
            <w:pPr>
              <w:suppressAutoHyphens w:val="0"/>
              <w:jc w:val="center"/>
              <w:rPr>
                <w:szCs w:val="28"/>
                <w:lang w:eastAsia="ru-RU"/>
              </w:rPr>
            </w:pPr>
            <w:r w:rsidRPr="000C735B">
              <w:rPr>
                <w:szCs w:val="28"/>
                <w:lang w:eastAsia="ru-RU"/>
              </w:rPr>
              <w:t>-</w:t>
            </w:r>
          </w:p>
          <w:p w:rsidR="000C735B" w:rsidRPr="000C735B" w:rsidRDefault="000C735B" w:rsidP="000C735B">
            <w:pPr>
              <w:suppressAutoHyphens w:val="0"/>
              <w:jc w:val="center"/>
              <w:rPr>
                <w:szCs w:val="28"/>
                <w:lang w:eastAsia="ru-RU"/>
              </w:rPr>
            </w:pPr>
          </w:p>
        </w:tc>
        <w:tc>
          <w:tcPr>
            <w:tcW w:w="6089" w:type="dxa"/>
            <w:shd w:val="clear" w:color="auto" w:fill="auto"/>
          </w:tcPr>
          <w:p w:rsidR="000C735B" w:rsidRPr="000C735B" w:rsidRDefault="000C735B" w:rsidP="000C735B">
            <w:pPr>
              <w:suppressAutoHyphens w:val="0"/>
              <w:jc w:val="both"/>
              <w:rPr>
                <w:szCs w:val="28"/>
                <w:lang w:eastAsia="ru-RU"/>
              </w:rPr>
            </w:pPr>
            <w:r w:rsidRPr="000C735B">
              <w:rPr>
                <w:szCs w:val="28"/>
                <w:lang w:eastAsia="ru-RU"/>
              </w:rPr>
              <w:t>главный специалист по физической культуре, спорту и туризму отдела социальной политики  администрации Мур</w:t>
            </w:r>
            <w:r w:rsidR="0064271C">
              <w:rPr>
                <w:szCs w:val="28"/>
                <w:lang w:eastAsia="ru-RU"/>
              </w:rPr>
              <w:t>ашинского муниципального округа;</w:t>
            </w:r>
          </w:p>
        </w:tc>
      </w:tr>
      <w:tr w:rsidR="000C735B" w:rsidRPr="000C735B" w:rsidTr="00A47205">
        <w:tc>
          <w:tcPr>
            <w:tcW w:w="2943" w:type="dxa"/>
            <w:shd w:val="clear" w:color="auto" w:fill="auto"/>
          </w:tcPr>
          <w:p w:rsidR="000C735B" w:rsidRPr="000C735B" w:rsidRDefault="000C735B" w:rsidP="000C735B">
            <w:pPr>
              <w:suppressAutoHyphens w:val="0"/>
              <w:rPr>
                <w:szCs w:val="28"/>
                <w:lang w:eastAsia="ru-RU"/>
              </w:rPr>
            </w:pPr>
          </w:p>
        </w:tc>
        <w:tc>
          <w:tcPr>
            <w:tcW w:w="405" w:type="dxa"/>
            <w:shd w:val="clear" w:color="auto" w:fill="auto"/>
          </w:tcPr>
          <w:p w:rsidR="000C735B" w:rsidRPr="000C735B" w:rsidRDefault="000C735B" w:rsidP="000C735B">
            <w:pPr>
              <w:suppressAutoHyphens w:val="0"/>
              <w:jc w:val="center"/>
              <w:rPr>
                <w:szCs w:val="28"/>
                <w:lang w:eastAsia="ru-RU"/>
              </w:rPr>
            </w:pPr>
          </w:p>
        </w:tc>
        <w:tc>
          <w:tcPr>
            <w:tcW w:w="6089" w:type="dxa"/>
            <w:shd w:val="clear" w:color="auto" w:fill="auto"/>
          </w:tcPr>
          <w:p w:rsidR="000C735B" w:rsidRPr="000C735B" w:rsidRDefault="000C735B" w:rsidP="000C735B">
            <w:pPr>
              <w:suppressAutoHyphens w:val="0"/>
              <w:jc w:val="both"/>
              <w:rPr>
                <w:szCs w:val="28"/>
                <w:lang w:eastAsia="ru-RU"/>
              </w:rPr>
            </w:pPr>
          </w:p>
        </w:tc>
      </w:tr>
      <w:tr w:rsidR="000C735B" w:rsidRPr="000C735B" w:rsidTr="00A47205">
        <w:tc>
          <w:tcPr>
            <w:tcW w:w="2943" w:type="dxa"/>
            <w:shd w:val="clear" w:color="auto" w:fill="auto"/>
          </w:tcPr>
          <w:p w:rsidR="000C735B" w:rsidRPr="000C735B" w:rsidRDefault="000C735B" w:rsidP="000C735B">
            <w:pPr>
              <w:suppressAutoHyphens w:val="0"/>
              <w:rPr>
                <w:szCs w:val="28"/>
                <w:lang w:eastAsia="ru-RU"/>
              </w:rPr>
            </w:pPr>
            <w:r w:rsidRPr="000C735B">
              <w:rPr>
                <w:szCs w:val="28"/>
                <w:lang w:eastAsia="ru-RU"/>
              </w:rPr>
              <w:t>НИКОЛАЕВА</w:t>
            </w:r>
          </w:p>
          <w:p w:rsidR="000C735B" w:rsidRPr="000C735B" w:rsidRDefault="000C735B" w:rsidP="000C735B">
            <w:pPr>
              <w:suppressAutoHyphens w:val="0"/>
              <w:rPr>
                <w:szCs w:val="28"/>
                <w:lang w:eastAsia="ru-RU"/>
              </w:rPr>
            </w:pPr>
            <w:r w:rsidRPr="000C735B">
              <w:rPr>
                <w:szCs w:val="28"/>
                <w:lang w:eastAsia="ru-RU"/>
              </w:rPr>
              <w:t>Анна Геннадьевна</w:t>
            </w:r>
          </w:p>
        </w:tc>
        <w:tc>
          <w:tcPr>
            <w:tcW w:w="405" w:type="dxa"/>
            <w:shd w:val="clear" w:color="auto" w:fill="auto"/>
          </w:tcPr>
          <w:p w:rsidR="000C735B" w:rsidRPr="000C735B" w:rsidRDefault="000C735B" w:rsidP="000C735B">
            <w:pPr>
              <w:suppressAutoHyphens w:val="0"/>
              <w:jc w:val="center"/>
              <w:rPr>
                <w:szCs w:val="28"/>
                <w:lang w:eastAsia="ru-RU"/>
              </w:rPr>
            </w:pPr>
            <w:r w:rsidRPr="000C735B">
              <w:rPr>
                <w:szCs w:val="28"/>
                <w:lang w:eastAsia="ru-RU"/>
              </w:rPr>
              <w:t>-</w:t>
            </w:r>
          </w:p>
        </w:tc>
        <w:tc>
          <w:tcPr>
            <w:tcW w:w="6089" w:type="dxa"/>
            <w:shd w:val="clear" w:color="auto" w:fill="auto"/>
          </w:tcPr>
          <w:p w:rsidR="000C735B" w:rsidRPr="000C735B" w:rsidRDefault="000C735B" w:rsidP="000C735B">
            <w:pPr>
              <w:suppressAutoHyphens w:val="0"/>
              <w:jc w:val="both"/>
              <w:rPr>
                <w:szCs w:val="28"/>
                <w:lang w:eastAsia="ru-RU"/>
              </w:rPr>
            </w:pPr>
            <w:r w:rsidRPr="000C735B">
              <w:rPr>
                <w:szCs w:val="28"/>
                <w:lang w:eastAsia="ru-RU"/>
              </w:rPr>
              <w:t>начальник управления культуры   администрации Мурашинского муниципального округа;</w:t>
            </w:r>
          </w:p>
        </w:tc>
      </w:tr>
      <w:tr w:rsidR="000C735B" w:rsidRPr="000C735B" w:rsidTr="00A47205">
        <w:trPr>
          <w:trHeight w:val="1328"/>
        </w:trPr>
        <w:tc>
          <w:tcPr>
            <w:tcW w:w="2943" w:type="dxa"/>
            <w:shd w:val="clear" w:color="auto" w:fill="auto"/>
          </w:tcPr>
          <w:p w:rsidR="000C735B" w:rsidRPr="000C735B" w:rsidRDefault="000C735B" w:rsidP="000C735B">
            <w:pPr>
              <w:suppressAutoHyphens w:val="0"/>
              <w:rPr>
                <w:szCs w:val="28"/>
                <w:lang w:eastAsia="ru-RU"/>
              </w:rPr>
            </w:pPr>
          </w:p>
          <w:p w:rsidR="000C735B" w:rsidRPr="000C735B" w:rsidRDefault="000C735B" w:rsidP="000C735B">
            <w:pPr>
              <w:suppressAutoHyphens w:val="0"/>
              <w:rPr>
                <w:szCs w:val="28"/>
                <w:lang w:eastAsia="ru-RU"/>
              </w:rPr>
            </w:pPr>
            <w:r w:rsidRPr="000C735B">
              <w:rPr>
                <w:szCs w:val="28"/>
                <w:lang w:eastAsia="ru-RU"/>
              </w:rPr>
              <w:t>РЕМЕЗОВА</w:t>
            </w:r>
          </w:p>
          <w:p w:rsidR="000C735B" w:rsidRPr="000C735B" w:rsidRDefault="000C735B" w:rsidP="000C735B">
            <w:pPr>
              <w:suppressAutoHyphens w:val="0"/>
              <w:rPr>
                <w:szCs w:val="28"/>
                <w:lang w:eastAsia="ru-RU"/>
              </w:rPr>
            </w:pPr>
            <w:r w:rsidRPr="000C735B">
              <w:rPr>
                <w:szCs w:val="28"/>
                <w:lang w:eastAsia="ru-RU"/>
              </w:rPr>
              <w:t xml:space="preserve">Надежда Алексеевна </w:t>
            </w:r>
          </w:p>
        </w:tc>
        <w:tc>
          <w:tcPr>
            <w:tcW w:w="405" w:type="dxa"/>
            <w:shd w:val="clear" w:color="auto" w:fill="auto"/>
          </w:tcPr>
          <w:p w:rsidR="000C735B" w:rsidRPr="000C735B" w:rsidRDefault="000C735B" w:rsidP="000C735B">
            <w:pPr>
              <w:suppressAutoHyphens w:val="0"/>
              <w:jc w:val="center"/>
              <w:rPr>
                <w:szCs w:val="28"/>
                <w:lang w:eastAsia="ru-RU"/>
              </w:rPr>
            </w:pPr>
          </w:p>
          <w:p w:rsidR="000C735B" w:rsidRPr="000C735B" w:rsidRDefault="000C735B" w:rsidP="000C735B">
            <w:pPr>
              <w:suppressAutoHyphens w:val="0"/>
              <w:jc w:val="center"/>
              <w:rPr>
                <w:szCs w:val="28"/>
                <w:lang w:eastAsia="ru-RU"/>
              </w:rPr>
            </w:pPr>
            <w:r w:rsidRPr="000C735B">
              <w:rPr>
                <w:szCs w:val="28"/>
                <w:lang w:eastAsia="ru-RU"/>
              </w:rPr>
              <w:t>-</w:t>
            </w:r>
          </w:p>
        </w:tc>
        <w:tc>
          <w:tcPr>
            <w:tcW w:w="6089" w:type="dxa"/>
            <w:shd w:val="clear" w:color="auto" w:fill="auto"/>
          </w:tcPr>
          <w:p w:rsidR="000C735B" w:rsidRPr="000C735B" w:rsidRDefault="000C735B" w:rsidP="000C735B">
            <w:pPr>
              <w:suppressAutoHyphens w:val="0"/>
              <w:jc w:val="both"/>
              <w:rPr>
                <w:szCs w:val="28"/>
                <w:lang w:eastAsia="ru-RU"/>
              </w:rPr>
            </w:pPr>
          </w:p>
          <w:p w:rsidR="000C735B" w:rsidRPr="000C735B" w:rsidRDefault="000C735B" w:rsidP="000C735B">
            <w:pPr>
              <w:suppressAutoHyphens w:val="0"/>
              <w:jc w:val="both"/>
              <w:rPr>
                <w:szCs w:val="28"/>
                <w:lang w:eastAsia="ru-RU"/>
              </w:rPr>
            </w:pPr>
            <w:r w:rsidRPr="000C735B">
              <w:rPr>
                <w:szCs w:val="28"/>
                <w:lang w:eastAsia="ru-RU"/>
              </w:rPr>
              <w:t>старший методист управления образования администрации Мурашинского муниципального</w:t>
            </w:r>
          </w:p>
        </w:tc>
      </w:tr>
    </w:tbl>
    <w:p w:rsidR="000C735B" w:rsidRPr="000C735B" w:rsidRDefault="000C735B" w:rsidP="000C735B">
      <w:pPr>
        <w:suppressAutoHyphens w:val="0"/>
        <w:spacing w:line="240" w:lineRule="exact"/>
        <w:jc w:val="both"/>
        <w:rPr>
          <w:szCs w:val="28"/>
          <w:lang w:eastAsia="ru-RU"/>
        </w:rPr>
      </w:pPr>
    </w:p>
    <w:p w:rsidR="000C735B" w:rsidRPr="000C735B" w:rsidRDefault="000C735B" w:rsidP="000C735B">
      <w:pPr>
        <w:suppressAutoHyphens w:val="0"/>
        <w:spacing w:line="240" w:lineRule="exact"/>
        <w:jc w:val="both"/>
        <w:rPr>
          <w:szCs w:val="28"/>
          <w:lang w:eastAsia="ru-RU"/>
        </w:rPr>
      </w:pPr>
    </w:p>
    <w:p w:rsidR="00EF6F33" w:rsidRDefault="00A47205" w:rsidP="00A47205">
      <w:pPr>
        <w:jc w:val="center"/>
        <w:rPr>
          <w:lang w:eastAsia="x-none"/>
        </w:rPr>
      </w:pPr>
      <w:r>
        <w:rPr>
          <w:lang w:eastAsia="x-none"/>
        </w:rPr>
        <w:t>_______________</w:t>
      </w:r>
    </w:p>
    <w:sectPr w:rsidR="00EF6F33">
      <w:pgSz w:w="11906" w:h="16838"/>
      <w:pgMar w:top="1134" w:right="851"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3DC" w:rsidRDefault="002B33DC">
      <w:r>
        <w:separator/>
      </w:r>
    </w:p>
  </w:endnote>
  <w:endnote w:type="continuationSeparator" w:id="0">
    <w:p w:rsidR="002B33DC" w:rsidRDefault="002B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71" w:rsidRDefault="0007587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3DC" w:rsidRDefault="002B33DC">
      <w:r>
        <w:separator/>
      </w:r>
    </w:p>
  </w:footnote>
  <w:footnote w:type="continuationSeparator" w:id="0">
    <w:p w:rsidR="002B33DC" w:rsidRDefault="002B3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71" w:rsidRDefault="00075871">
    <w:pPr>
      <w:pStyle w:val="ac"/>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871"/>
    <w:rsid w:val="000015CB"/>
    <w:rsid w:val="00075871"/>
    <w:rsid w:val="000C735B"/>
    <w:rsid w:val="00191941"/>
    <w:rsid w:val="0023093D"/>
    <w:rsid w:val="00261D64"/>
    <w:rsid w:val="002B33DC"/>
    <w:rsid w:val="00383A02"/>
    <w:rsid w:val="004060A8"/>
    <w:rsid w:val="0041600F"/>
    <w:rsid w:val="00491DF1"/>
    <w:rsid w:val="0064271C"/>
    <w:rsid w:val="006B0B5B"/>
    <w:rsid w:val="00715260"/>
    <w:rsid w:val="00862B63"/>
    <w:rsid w:val="00924F1E"/>
    <w:rsid w:val="009B167C"/>
    <w:rsid w:val="009C749D"/>
    <w:rsid w:val="009D0FFE"/>
    <w:rsid w:val="00A47205"/>
    <w:rsid w:val="00BA2C06"/>
    <w:rsid w:val="00BF48B3"/>
    <w:rsid w:val="00C32A35"/>
    <w:rsid w:val="00CF1BD0"/>
    <w:rsid w:val="00DC28B8"/>
    <w:rsid w:val="00DE2B8B"/>
    <w:rsid w:val="00EF6F33"/>
    <w:rsid w:val="00F031C1"/>
    <w:rsid w:val="00F063CC"/>
    <w:rsid w:val="00FA02D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12">
    <w:name w:val="Заголовок1"/>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c">
    <w:name w:val="List"/>
    <w:basedOn w:val="aa"/>
    <w:rPr>
      <w:rFonts w:cs="Arial"/>
    </w:rPr>
  </w:style>
  <w:style w:type="paragraph" w:styleId="afd">
    <w:name w:val="caption"/>
    <w:basedOn w:val="a"/>
    <w:qFormat/>
    <w:pPr>
      <w:suppressLineNumbers/>
      <w:spacing w:before="120" w:after="120"/>
    </w:pPr>
    <w:rPr>
      <w:rFonts w:cs="Arial"/>
      <w:i/>
      <w:iCs/>
      <w:sz w:val="24"/>
      <w:szCs w:val="24"/>
    </w:rPr>
  </w:style>
  <w:style w:type="paragraph" w:styleId="afe">
    <w:name w:val="index heading"/>
    <w:basedOn w:val="a"/>
    <w:qFormat/>
    <w:pPr>
      <w:suppressLineNumbers/>
    </w:pPr>
    <w:rPr>
      <w:rFonts w:cs="Arial"/>
    </w:rPr>
  </w:style>
  <w:style w:type="paragraph" w:customStyle="1" w:styleId="aff">
    <w:name w:val="Первая строка заголовка"/>
    <w:basedOn w:val="a"/>
    <w:qFormat/>
    <w:rsid w:val="003C2E7C"/>
    <w:pPr>
      <w:keepNext/>
      <w:keepLines/>
      <w:spacing w:before="960" w:after="120"/>
      <w:jc w:val="center"/>
    </w:pPr>
    <w:rPr>
      <w:b/>
      <w:sz w:val="32"/>
    </w:rPr>
  </w:style>
  <w:style w:type="paragraph" w:customStyle="1" w:styleId="aff0">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1">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2">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3">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4">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6">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3">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7">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4">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5">
    <w:name w:val="Содержимое врезки"/>
    <w:basedOn w:val="a"/>
    <w:qFormat/>
  </w:style>
  <w:style w:type="numbering" w:customStyle="1" w:styleId="18">
    <w:name w:val="Нет списка1"/>
    <w:uiPriority w:val="99"/>
    <w:semiHidden/>
    <w:unhideWhenUsed/>
    <w:qFormat/>
    <w:rsid w:val="00344D67"/>
  </w:style>
  <w:style w:type="table" w:styleId="aff6">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
    <w:name w:val="formattext"/>
    <w:basedOn w:val="a"/>
    <w:qFormat/>
    <w:rsid w:val="00EF6F33"/>
    <w:pPr>
      <w:spacing w:beforeAutospacing="1"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12">
    <w:name w:val="Заголовок1"/>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c">
    <w:name w:val="List"/>
    <w:basedOn w:val="aa"/>
    <w:rPr>
      <w:rFonts w:cs="Arial"/>
    </w:rPr>
  </w:style>
  <w:style w:type="paragraph" w:styleId="afd">
    <w:name w:val="caption"/>
    <w:basedOn w:val="a"/>
    <w:qFormat/>
    <w:pPr>
      <w:suppressLineNumbers/>
      <w:spacing w:before="120" w:after="120"/>
    </w:pPr>
    <w:rPr>
      <w:rFonts w:cs="Arial"/>
      <w:i/>
      <w:iCs/>
      <w:sz w:val="24"/>
      <w:szCs w:val="24"/>
    </w:rPr>
  </w:style>
  <w:style w:type="paragraph" w:styleId="afe">
    <w:name w:val="index heading"/>
    <w:basedOn w:val="a"/>
    <w:qFormat/>
    <w:pPr>
      <w:suppressLineNumbers/>
    </w:pPr>
    <w:rPr>
      <w:rFonts w:cs="Arial"/>
    </w:rPr>
  </w:style>
  <w:style w:type="paragraph" w:customStyle="1" w:styleId="aff">
    <w:name w:val="Первая строка заголовка"/>
    <w:basedOn w:val="a"/>
    <w:qFormat/>
    <w:rsid w:val="003C2E7C"/>
    <w:pPr>
      <w:keepNext/>
      <w:keepLines/>
      <w:spacing w:before="960" w:after="120"/>
      <w:jc w:val="center"/>
    </w:pPr>
    <w:rPr>
      <w:b/>
      <w:sz w:val="32"/>
    </w:rPr>
  </w:style>
  <w:style w:type="paragraph" w:customStyle="1" w:styleId="aff0">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1">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2">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3">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4">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6">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3">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7">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4">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5">
    <w:name w:val="Содержимое врезки"/>
    <w:basedOn w:val="a"/>
    <w:qFormat/>
  </w:style>
  <w:style w:type="numbering" w:customStyle="1" w:styleId="18">
    <w:name w:val="Нет списка1"/>
    <w:uiPriority w:val="99"/>
    <w:semiHidden/>
    <w:unhideWhenUsed/>
    <w:qFormat/>
    <w:rsid w:val="00344D67"/>
  </w:style>
  <w:style w:type="table" w:styleId="aff6">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
    <w:name w:val="formattext"/>
    <w:basedOn w:val="a"/>
    <w:qFormat/>
    <w:rsid w:val="00EF6F33"/>
    <w:pPr>
      <w:spacing w:beforeAutospacing="1"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DC0E-B13E-4FC4-A878-6B13B7969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14</Pages>
  <Words>2950</Words>
  <Characters>16817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19</cp:revision>
  <cp:lastPrinted>2022-04-06T06:44:00Z</cp:lastPrinted>
  <dcterms:created xsi:type="dcterms:W3CDTF">2023-03-21T10:56:00Z</dcterms:created>
  <dcterms:modified xsi:type="dcterms:W3CDTF">2023-03-28T08:23:00Z</dcterms:modified>
  <dc:language>ru-RU</dc:language>
</cp:coreProperties>
</file>